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472"/>
      </w:tblGrid>
      <w:tr w:rsidR="006A52A5" w:rsidRPr="00D51189" w:rsidTr="00E56A71">
        <w:trPr>
          <w:trHeight w:val="927"/>
        </w:trPr>
        <w:tc>
          <w:tcPr>
            <w:tcW w:w="8472" w:type="dxa"/>
          </w:tcPr>
          <w:p w:rsidR="006A52A5" w:rsidRDefault="006A52A5" w:rsidP="00E56A71">
            <w:pPr>
              <w:jc w:val="center"/>
            </w:pPr>
            <w:r w:rsidRPr="008F6ED3">
              <w:t>Информационный бюллетень</w:t>
            </w:r>
            <w:r>
              <w:t xml:space="preserve"> </w:t>
            </w:r>
            <w:proofErr w:type="spellStart"/>
            <w:r w:rsidRPr="008F6ED3">
              <w:t>Большекирсано</w:t>
            </w:r>
            <w:r>
              <w:t>вского</w:t>
            </w:r>
            <w:proofErr w:type="spellEnd"/>
            <w:r>
              <w:t xml:space="preserve"> сельского поселения</w:t>
            </w:r>
          </w:p>
          <w:p w:rsidR="006A52A5" w:rsidRPr="00D51189" w:rsidRDefault="006A52A5" w:rsidP="00E56A71">
            <w:pPr>
              <w:jc w:val="center"/>
              <w:rPr>
                <w:sz w:val="32"/>
                <w:szCs w:val="32"/>
              </w:rPr>
            </w:pPr>
            <w:r w:rsidRPr="00D51189">
              <w:rPr>
                <w:b/>
                <w:i/>
                <w:sz w:val="40"/>
                <w:szCs w:val="40"/>
              </w:rPr>
              <w:t xml:space="preserve">«ВЕСТНИК ПРИМИУСЬЯ»  </w:t>
            </w:r>
            <w:r w:rsidR="00C01DCD">
              <w:rPr>
                <w:sz w:val="32"/>
                <w:szCs w:val="32"/>
              </w:rPr>
              <w:t>№ 2 – 2017</w:t>
            </w:r>
          </w:p>
        </w:tc>
      </w:tr>
    </w:tbl>
    <w:p w:rsidR="006A52A5" w:rsidRDefault="006A52A5" w:rsidP="006A52A5"/>
    <w:p w:rsidR="006A52A5" w:rsidRDefault="006A52A5" w:rsidP="006A52A5"/>
    <w:p w:rsidR="00676D31" w:rsidRDefault="00676D31" w:rsidP="006A52A5"/>
    <w:p w:rsidR="00676D31" w:rsidRPr="0000791C" w:rsidRDefault="00676D31" w:rsidP="006A52A5">
      <w:pPr>
        <w:rPr>
          <w:sz w:val="28"/>
          <w:szCs w:val="28"/>
        </w:rPr>
      </w:pPr>
    </w:p>
    <w:p w:rsidR="00C0155F" w:rsidRPr="00C0155F" w:rsidRDefault="00C0155F" w:rsidP="00C0155F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C0155F">
        <w:rPr>
          <w:color w:val="000000"/>
          <w:sz w:val="28"/>
          <w:szCs w:val="28"/>
        </w:rPr>
        <w:t>Уважаемые мужчины, поздравляем вас с Днем защитника Отечества! Желаем вам мирной жизни, без войн, потерь и трагедий. Пусть ваши силы растут, умения и навыки множатся, достижения превосходят все ожидания. Пусть окружающие радуют, семья дает силы и вдохновение, работа приносит желанные плоды. Мужества вам, силы духа и много удачи!</w:t>
      </w:r>
      <w:r w:rsidRPr="00C0155F">
        <w:rPr>
          <w:color w:val="000000"/>
          <w:sz w:val="28"/>
          <w:szCs w:val="28"/>
        </w:rPr>
        <w:br/>
      </w:r>
      <w:r w:rsidRPr="00C0155F">
        <w:rPr>
          <w:color w:val="000000"/>
          <w:sz w:val="28"/>
          <w:szCs w:val="28"/>
          <w:shd w:val="clear" w:color="auto" w:fill="FFFFFF"/>
        </w:rPr>
        <w:t>С праздником мужества, с праздником чести,</w:t>
      </w:r>
      <w:r w:rsidRPr="00C0155F">
        <w:rPr>
          <w:color w:val="000000"/>
          <w:sz w:val="28"/>
          <w:szCs w:val="28"/>
        </w:rPr>
        <w:br/>
      </w:r>
      <w:r w:rsidRPr="00C0155F">
        <w:rPr>
          <w:color w:val="000000"/>
          <w:sz w:val="28"/>
          <w:szCs w:val="28"/>
          <w:shd w:val="clear" w:color="auto" w:fill="FFFFFF"/>
        </w:rPr>
        <w:t>С праздником силы поздравить хотим.</w:t>
      </w:r>
      <w:r w:rsidRPr="00C0155F">
        <w:rPr>
          <w:color w:val="000000"/>
          <w:sz w:val="28"/>
          <w:szCs w:val="28"/>
        </w:rPr>
        <w:br/>
      </w:r>
      <w:r w:rsidRPr="00C0155F">
        <w:rPr>
          <w:color w:val="000000"/>
          <w:sz w:val="28"/>
          <w:szCs w:val="28"/>
          <w:shd w:val="clear" w:color="auto" w:fill="FFFFFF"/>
        </w:rPr>
        <w:t>Будьте вы сильными, будьте вы смелыми,</w:t>
      </w:r>
      <w:r w:rsidRPr="00C0155F">
        <w:rPr>
          <w:color w:val="000000"/>
          <w:sz w:val="28"/>
          <w:szCs w:val="28"/>
        </w:rPr>
        <w:br/>
      </w:r>
      <w:r w:rsidRPr="00C0155F">
        <w:rPr>
          <w:color w:val="000000"/>
          <w:sz w:val="28"/>
          <w:szCs w:val="28"/>
          <w:shd w:val="clear" w:color="auto" w:fill="FFFFFF"/>
        </w:rPr>
        <w:t>Праздник февральский — для вас, для мужчин.</w:t>
      </w:r>
      <w:r w:rsidRPr="00C0155F">
        <w:rPr>
          <w:color w:val="000000"/>
          <w:sz w:val="28"/>
          <w:szCs w:val="28"/>
        </w:rPr>
        <w:br/>
      </w:r>
      <w:r w:rsidRPr="00C0155F">
        <w:rPr>
          <w:color w:val="000000"/>
          <w:sz w:val="28"/>
          <w:szCs w:val="28"/>
          <w:shd w:val="clear" w:color="auto" w:fill="FFFFFF"/>
        </w:rPr>
        <w:t>Будьте опорой всегда и поддержкой</w:t>
      </w:r>
      <w:r w:rsidRPr="00C0155F">
        <w:rPr>
          <w:color w:val="000000"/>
          <w:sz w:val="28"/>
          <w:szCs w:val="28"/>
        </w:rPr>
        <w:br/>
      </w:r>
      <w:r w:rsidRPr="00C0155F">
        <w:rPr>
          <w:color w:val="000000"/>
          <w:sz w:val="28"/>
          <w:szCs w:val="28"/>
          <w:shd w:val="clear" w:color="auto" w:fill="FFFFFF"/>
        </w:rPr>
        <w:t>Женам своим, матерям и сестре.</w:t>
      </w:r>
      <w:r w:rsidRPr="00C0155F">
        <w:rPr>
          <w:color w:val="000000"/>
          <w:sz w:val="28"/>
          <w:szCs w:val="28"/>
        </w:rPr>
        <w:br/>
      </w:r>
      <w:r w:rsidRPr="00C0155F">
        <w:rPr>
          <w:color w:val="000000"/>
          <w:sz w:val="28"/>
          <w:szCs w:val="28"/>
          <w:shd w:val="clear" w:color="auto" w:fill="FFFFFF"/>
        </w:rPr>
        <w:t>Пусть никакие невзгоды, несчастья</w:t>
      </w:r>
      <w:proofErr w:type="gramStart"/>
      <w:r w:rsidRPr="00C0155F">
        <w:rPr>
          <w:color w:val="000000"/>
          <w:sz w:val="28"/>
          <w:szCs w:val="28"/>
        </w:rPr>
        <w:br/>
      </w:r>
      <w:r w:rsidRPr="00C0155F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C0155F">
        <w:rPr>
          <w:color w:val="000000"/>
          <w:sz w:val="28"/>
          <w:szCs w:val="28"/>
          <w:shd w:val="clear" w:color="auto" w:fill="FFFFFF"/>
        </w:rPr>
        <w:t>е повстречаются в жизни нигде!</w:t>
      </w:r>
    </w:p>
    <w:p w:rsidR="00C0155F" w:rsidRDefault="00C0155F" w:rsidP="00C0155F">
      <w:pPr>
        <w:rPr>
          <w:rFonts w:ascii="Verdana" w:hAnsi="Verdana"/>
          <w:color w:val="000000"/>
          <w:sz w:val="25"/>
          <w:szCs w:val="25"/>
          <w:shd w:val="clear" w:color="auto" w:fill="FFFFFF"/>
        </w:rPr>
      </w:pPr>
    </w:p>
    <w:p w:rsidR="00C0155F" w:rsidRPr="00C0155F" w:rsidRDefault="00C0155F" w:rsidP="00C0155F">
      <w:pPr>
        <w:rPr>
          <w:color w:val="333333"/>
          <w:sz w:val="28"/>
          <w:szCs w:val="28"/>
        </w:rPr>
      </w:pPr>
      <w:r w:rsidRPr="00C0155F">
        <w:rPr>
          <w:color w:val="000000"/>
          <w:sz w:val="28"/>
          <w:szCs w:val="28"/>
          <w:shd w:val="clear" w:color="auto" w:fill="FFFFFF"/>
        </w:rPr>
        <w:t>Самый нежный, светлый и прекрасный день в году — 8 Марта! Начало весны, начало жизни в природе, первое тепло. Дорогие женщины, пусть это тепло поселится в ваших домах и душах. Пусть красота природы вдохновляет. А начало весны символизирует начало чего-то очень желанного и прекрасного в вашей жизни! С праздником!</w:t>
      </w:r>
      <w:r w:rsidRPr="00C0155F">
        <w:rPr>
          <w:color w:val="000000"/>
          <w:sz w:val="28"/>
          <w:szCs w:val="28"/>
          <w:shd w:val="clear" w:color="auto" w:fill="FFFFFF"/>
        </w:rPr>
        <w:br/>
      </w:r>
    </w:p>
    <w:p w:rsidR="00C0155F" w:rsidRPr="00C0155F" w:rsidRDefault="00C0155F" w:rsidP="00C0155F">
      <w:pPr>
        <w:rPr>
          <w:color w:val="333333"/>
          <w:sz w:val="28"/>
          <w:szCs w:val="28"/>
        </w:rPr>
      </w:pPr>
      <w:r w:rsidRPr="00C0155F">
        <w:rPr>
          <w:color w:val="333333"/>
          <w:sz w:val="28"/>
          <w:szCs w:val="28"/>
        </w:rPr>
        <w:t xml:space="preserve"> Чтоб все мечты и чаянья сбывались, </w:t>
      </w:r>
    </w:p>
    <w:p w:rsidR="00C0155F" w:rsidRPr="00C0155F" w:rsidRDefault="00C0155F" w:rsidP="00C0155F">
      <w:pPr>
        <w:rPr>
          <w:color w:val="333333"/>
          <w:sz w:val="28"/>
          <w:szCs w:val="28"/>
        </w:rPr>
      </w:pPr>
      <w:r w:rsidRPr="00C0155F">
        <w:rPr>
          <w:color w:val="333333"/>
          <w:sz w:val="28"/>
          <w:szCs w:val="28"/>
        </w:rPr>
        <w:t xml:space="preserve">С хорошим настроением чтоб Вы </w:t>
      </w:r>
    </w:p>
    <w:p w:rsidR="00C0155F" w:rsidRPr="00C0155F" w:rsidRDefault="00C0155F" w:rsidP="00C0155F">
      <w:pPr>
        <w:rPr>
          <w:color w:val="333333"/>
          <w:sz w:val="28"/>
          <w:szCs w:val="28"/>
        </w:rPr>
      </w:pPr>
      <w:r w:rsidRPr="00C0155F">
        <w:rPr>
          <w:color w:val="333333"/>
          <w:sz w:val="28"/>
          <w:szCs w:val="28"/>
        </w:rPr>
        <w:t xml:space="preserve">Нигде и никогда не расставались. </w:t>
      </w:r>
    </w:p>
    <w:p w:rsidR="00C0155F" w:rsidRPr="00C0155F" w:rsidRDefault="00C0155F" w:rsidP="00C0155F">
      <w:pPr>
        <w:rPr>
          <w:color w:val="333333"/>
          <w:sz w:val="28"/>
          <w:szCs w:val="28"/>
        </w:rPr>
      </w:pPr>
      <w:r w:rsidRPr="00C0155F">
        <w:rPr>
          <w:color w:val="333333"/>
          <w:sz w:val="28"/>
          <w:szCs w:val="28"/>
        </w:rPr>
        <w:t>Здоровья Вам на сотню долгих лет,</w:t>
      </w:r>
    </w:p>
    <w:p w:rsidR="00C0155F" w:rsidRPr="00C0155F" w:rsidRDefault="00C0155F" w:rsidP="00C0155F">
      <w:pPr>
        <w:rPr>
          <w:color w:val="333333"/>
          <w:sz w:val="28"/>
          <w:szCs w:val="28"/>
        </w:rPr>
      </w:pPr>
      <w:r w:rsidRPr="00C0155F">
        <w:rPr>
          <w:color w:val="333333"/>
          <w:sz w:val="28"/>
          <w:szCs w:val="28"/>
        </w:rPr>
        <w:t xml:space="preserve"> А это, право, дорогого стоит. </w:t>
      </w:r>
    </w:p>
    <w:p w:rsidR="00C0155F" w:rsidRPr="00C0155F" w:rsidRDefault="00C0155F" w:rsidP="00C0155F">
      <w:pPr>
        <w:rPr>
          <w:color w:val="333333"/>
          <w:sz w:val="28"/>
          <w:szCs w:val="28"/>
        </w:rPr>
      </w:pPr>
      <w:r w:rsidRPr="00C0155F">
        <w:rPr>
          <w:color w:val="333333"/>
          <w:sz w:val="28"/>
          <w:szCs w:val="28"/>
        </w:rPr>
        <w:t xml:space="preserve">В работе - производственных побед, </w:t>
      </w:r>
    </w:p>
    <w:p w:rsidR="00C0155F" w:rsidRPr="00C0155F" w:rsidRDefault="00C0155F" w:rsidP="00C0155F">
      <w:pPr>
        <w:rPr>
          <w:sz w:val="28"/>
          <w:szCs w:val="28"/>
        </w:rPr>
      </w:pPr>
      <w:r w:rsidRPr="00C0155F">
        <w:rPr>
          <w:color w:val="333333"/>
          <w:sz w:val="28"/>
          <w:szCs w:val="28"/>
        </w:rPr>
        <w:t>В семейной жизни - счастья и покоя!</w:t>
      </w:r>
      <w:r w:rsidRPr="00C0155F">
        <w:rPr>
          <w:color w:val="333333"/>
          <w:sz w:val="28"/>
          <w:szCs w:val="28"/>
        </w:rPr>
        <w:br/>
      </w:r>
    </w:p>
    <w:p w:rsidR="002715A7" w:rsidRPr="00C0155F" w:rsidRDefault="002715A7" w:rsidP="006A52A5">
      <w:pPr>
        <w:rPr>
          <w:sz w:val="28"/>
          <w:szCs w:val="28"/>
        </w:rPr>
      </w:pPr>
    </w:p>
    <w:p w:rsidR="00C01DCD" w:rsidRPr="00C0155F" w:rsidRDefault="00676D31" w:rsidP="00C01D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55F">
        <w:rPr>
          <w:sz w:val="28"/>
          <w:szCs w:val="28"/>
        </w:rPr>
        <w:t xml:space="preserve">            </w:t>
      </w:r>
      <w:r w:rsidR="00C01DCD" w:rsidRPr="00C0155F">
        <w:rPr>
          <w:sz w:val="28"/>
          <w:szCs w:val="28"/>
        </w:rPr>
        <w:t>В 2017 году Ростовская область празднует свой 80- летний юбилей.</w:t>
      </w:r>
    </w:p>
    <w:p w:rsidR="00C01DCD" w:rsidRPr="00C0155F" w:rsidRDefault="00C01DCD" w:rsidP="00C01DCD">
      <w:pPr>
        <w:rPr>
          <w:sz w:val="28"/>
          <w:szCs w:val="28"/>
        </w:rPr>
      </w:pPr>
      <w:r w:rsidRPr="00C0155F">
        <w:rPr>
          <w:sz w:val="28"/>
          <w:szCs w:val="28"/>
        </w:rPr>
        <w:t>Ростовская область как административная единица образована постановлением ЦИК СССР от 13 сентября 1937 года.</w:t>
      </w:r>
      <w:r w:rsidRPr="00C0155F">
        <w:rPr>
          <w:rStyle w:val="apple-converted-space"/>
          <w:sz w:val="28"/>
          <w:szCs w:val="28"/>
        </w:rPr>
        <w:t> </w:t>
      </w:r>
    </w:p>
    <w:p w:rsidR="00C01DCD" w:rsidRPr="00C0155F" w:rsidRDefault="00C01DCD" w:rsidP="00C01DCD">
      <w:pPr>
        <w:rPr>
          <w:sz w:val="28"/>
          <w:szCs w:val="28"/>
        </w:rPr>
      </w:pPr>
      <w:r w:rsidRPr="00C0155F">
        <w:rPr>
          <w:sz w:val="28"/>
          <w:szCs w:val="28"/>
        </w:rPr>
        <w:t>«Ростовская область – это не просто точка на карте России. Это более четырех миллионов жителей – хлеборобов и машиностроителей, животноводов и металлургов, горняков и текстильщиков, педагогов и врачей. Всех не перечесть. Личный успех каждого из них складывается в лидерство всей Ростовской области. Так было всегда. И так есть сегодня.»- Василий Голубе</w:t>
      </w:r>
      <w:proofErr w:type="gramStart"/>
      <w:r w:rsidRPr="00C0155F">
        <w:rPr>
          <w:sz w:val="28"/>
          <w:szCs w:val="28"/>
        </w:rPr>
        <w:t>в</w:t>
      </w:r>
      <w:r w:rsidR="005702A2" w:rsidRPr="00C0155F">
        <w:rPr>
          <w:sz w:val="28"/>
          <w:szCs w:val="28"/>
        </w:rPr>
        <w:t>-</w:t>
      </w:r>
      <w:proofErr w:type="gramEnd"/>
      <w:r w:rsidRPr="00C0155F">
        <w:rPr>
          <w:sz w:val="28"/>
          <w:szCs w:val="28"/>
        </w:rPr>
        <w:t xml:space="preserve"> Губернатор Ростовской области.</w:t>
      </w:r>
    </w:p>
    <w:p w:rsidR="00C01DCD" w:rsidRPr="00C0155F" w:rsidRDefault="00C01DCD" w:rsidP="00C01D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55F">
        <w:rPr>
          <w:sz w:val="28"/>
          <w:szCs w:val="28"/>
        </w:rPr>
        <w:lastRenderedPageBreak/>
        <w:t>В честь юбилея учреждён памятный знак «80 лет Ростовской области», который в течение всего 2017 года будет вручаться гражданам, обеспечившим своим трудом, государственной, общественно-политической, научной, образовательной, культурной и иной деятельностью социально-экономическое развитие региона.</w:t>
      </w:r>
    </w:p>
    <w:p w:rsidR="00C01DCD" w:rsidRPr="00C0155F" w:rsidRDefault="00C01DCD" w:rsidP="00C01D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55F">
        <w:rPr>
          <w:sz w:val="28"/>
          <w:szCs w:val="28"/>
        </w:rPr>
        <w:t>В этом году под знаком празднования 80-летнего юбилея области пройдет целый ряд спортивно-физкультурных, культурных и образовательных мероприятий. Все профессиональные праздники, фестивали, ввод в эксплуатацию объектов промышленности, торговли, транспортной инфраструктуры после ремонта и реконструкции также будут посвящены юбилею.</w:t>
      </w:r>
    </w:p>
    <w:p w:rsidR="00C01DCD" w:rsidRPr="00C0155F" w:rsidRDefault="00C01DCD" w:rsidP="00C01D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3798" w:rsidRPr="00C0155F" w:rsidRDefault="00F43798" w:rsidP="00C01DCD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43798" w:rsidRPr="00F43798" w:rsidRDefault="00F43798" w:rsidP="00F43798">
      <w:pPr>
        <w:pStyle w:val="a8"/>
        <w:shd w:val="clear" w:color="auto" w:fill="FFFFFF"/>
        <w:spacing w:before="0" w:beforeAutospacing="0" w:after="318" w:afterAutospacing="0" w:line="337" w:lineRule="atLeast"/>
        <w:jc w:val="both"/>
        <w:rPr>
          <w:color w:val="333333"/>
          <w:sz w:val="28"/>
          <w:szCs w:val="28"/>
        </w:rPr>
      </w:pPr>
      <w:r w:rsidRPr="00F43798">
        <w:rPr>
          <w:color w:val="333333"/>
          <w:sz w:val="28"/>
          <w:szCs w:val="28"/>
        </w:rPr>
        <w:t>5 января 2016 года Президент         РФ</w:t>
      </w:r>
      <w:r w:rsidRPr="00F43798">
        <w:rPr>
          <w:rStyle w:val="apple-converted-space"/>
          <w:color w:val="333333"/>
          <w:sz w:val="28"/>
          <w:szCs w:val="28"/>
        </w:rPr>
        <w:t> </w:t>
      </w:r>
      <w:r w:rsidRPr="00F43798">
        <w:rPr>
          <w:rStyle w:val="a9"/>
          <w:color w:val="333333"/>
          <w:sz w:val="28"/>
          <w:szCs w:val="28"/>
        </w:rPr>
        <w:t>Владимир Путин</w:t>
      </w:r>
      <w:r w:rsidRPr="00F43798">
        <w:rPr>
          <w:rStyle w:val="apple-converted-space"/>
          <w:color w:val="333333"/>
          <w:sz w:val="28"/>
          <w:szCs w:val="28"/>
        </w:rPr>
        <w:t> </w:t>
      </w:r>
      <w:r w:rsidRPr="00F43798">
        <w:rPr>
          <w:color w:val="333333"/>
          <w:sz w:val="28"/>
          <w:szCs w:val="28"/>
        </w:rPr>
        <w:t>подписал Указ о проведении в 2017 году в Российской Федерации Года экологии. Его проведение намечено в целях привлечения внимания общества к вопросам экологического развития России, сохранения биологического разнообразия и обеспечения экологической безопасности. Решено образовать организационный комитет по проведению Года экологии, Правительству РФ</w:t>
      </w:r>
      <w:r w:rsidRPr="00F43798">
        <w:rPr>
          <w:rStyle w:val="apple-converted-space"/>
          <w:color w:val="333333"/>
          <w:sz w:val="28"/>
          <w:szCs w:val="28"/>
        </w:rPr>
        <w:t> </w:t>
      </w:r>
      <w:r w:rsidRPr="00F43798">
        <w:rPr>
          <w:color w:val="333333"/>
          <w:sz w:val="28"/>
          <w:szCs w:val="28"/>
        </w:rPr>
        <w:t>поручено обеспечить разработку и утверждение плана основных мероприятий по его проведению, а региональным властям рекомендовано осуществлять необходимые мероприятия в рамках Года экологии.</w:t>
      </w:r>
      <w:r w:rsidRPr="00F43798">
        <w:rPr>
          <w:color w:val="333333"/>
          <w:sz w:val="28"/>
          <w:szCs w:val="28"/>
        </w:rPr>
        <w:br/>
        <w:t>Год экологии будет организован по двум основным направлениям:</w:t>
      </w:r>
    </w:p>
    <w:p w:rsidR="00F43798" w:rsidRPr="00F43798" w:rsidRDefault="00F43798" w:rsidP="00F43798">
      <w:pPr>
        <w:numPr>
          <w:ilvl w:val="0"/>
          <w:numId w:val="2"/>
        </w:numPr>
        <w:shd w:val="clear" w:color="auto" w:fill="FFFFFF"/>
        <w:ind w:left="187"/>
        <w:rPr>
          <w:color w:val="333333"/>
          <w:sz w:val="28"/>
          <w:szCs w:val="28"/>
        </w:rPr>
      </w:pPr>
      <w:r w:rsidRPr="00F43798">
        <w:rPr>
          <w:color w:val="333333"/>
          <w:sz w:val="28"/>
          <w:szCs w:val="28"/>
        </w:rPr>
        <w:t>развитие заповедной системы;</w:t>
      </w:r>
    </w:p>
    <w:p w:rsidR="00F43798" w:rsidRPr="00F43798" w:rsidRDefault="00F43798" w:rsidP="00F43798">
      <w:pPr>
        <w:numPr>
          <w:ilvl w:val="0"/>
          <w:numId w:val="2"/>
        </w:numPr>
        <w:shd w:val="clear" w:color="auto" w:fill="FFFFFF"/>
        <w:spacing w:before="75"/>
        <w:ind w:left="187"/>
        <w:rPr>
          <w:color w:val="333333"/>
          <w:sz w:val="28"/>
          <w:szCs w:val="28"/>
        </w:rPr>
      </w:pPr>
      <w:r w:rsidRPr="00F43798">
        <w:rPr>
          <w:color w:val="333333"/>
          <w:sz w:val="28"/>
          <w:szCs w:val="28"/>
        </w:rPr>
        <w:t>экология в целом.</w:t>
      </w:r>
    </w:p>
    <w:p w:rsidR="00C01DCD" w:rsidRPr="00C0155F" w:rsidRDefault="00C01DCD" w:rsidP="00C01DCD">
      <w:pPr>
        <w:jc w:val="center"/>
        <w:rPr>
          <w:rFonts w:ascii="Brush Script Std" w:hAnsi="Brush Script Std"/>
          <w:b/>
          <w:bCs/>
          <w:sz w:val="28"/>
          <w:szCs w:val="28"/>
        </w:rPr>
      </w:pPr>
      <w:r w:rsidRPr="00C0155F">
        <w:rPr>
          <w:b/>
          <w:bCs/>
          <w:sz w:val="28"/>
          <w:szCs w:val="28"/>
        </w:rPr>
        <w:t>Чисто</w:t>
      </w:r>
      <w:r w:rsidRPr="00C0155F">
        <w:rPr>
          <w:rFonts w:ascii="Brush Script Std" w:hAnsi="Brush Script Std"/>
          <w:b/>
          <w:bCs/>
          <w:sz w:val="28"/>
          <w:szCs w:val="28"/>
        </w:rPr>
        <w:t xml:space="preserve"> </w:t>
      </w:r>
      <w:r w:rsidRPr="00C0155F">
        <w:rPr>
          <w:b/>
          <w:bCs/>
          <w:sz w:val="28"/>
          <w:szCs w:val="28"/>
        </w:rPr>
        <w:t>не</w:t>
      </w:r>
      <w:r w:rsidRPr="00C0155F">
        <w:rPr>
          <w:rFonts w:ascii="Brush Script Std" w:hAnsi="Brush Script Std"/>
          <w:b/>
          <w:bCs/>
          <w:sz w:val="28"/>
          <w:szCs w:val="28"/>
        </w:rPr>
        <w:t xml:space="preserve"> </w:t>
      </w:r>
      <w:r w:rsidRPr="00C0155F">
        <w:rPr>
          <w:b/>
          <w:bCs/>
          <w:sz w:val="28"/>
          <w:szCs w:val="28"/>
        </w:rPr>
        <w:t>там</w:t>
      </w:r>
      <w:r w:rsidRPr="00C0155F">
        <w:rPr>
          <w:rFonts w:ascii="Brush Script Std" w:hAnsi="Brush Script Std"/>
          <w:b/>
          <w:bCs/>
          <w:sz w:val="28"/>
          <w:szCs w:val="28"/>
        </w:rPr>
        <w:t xml:space="preserve">, </w:t>
      </w:r>
      <w:r w:rsidRPr="00C0155F">
        <w:rPr>
          <w:b/>
          <w:bCs/>
          <w:sz w:val="28"/>
          <w:szCs w:val="28"/>
        </w:rPr>
        <w:t>где</w:t>
      </w:r>
      <w:r w:rsidRPr="00C0155F">
        <w:rPr>
          <w:rFonts w:ascii="Brush Script Std" w:hAnsi="Brush Script Std"/>
          <w:b/>
          <w:bCs/>
          <w:sz w:val="28"/>
          <w:szCs w:val="28"/>
        </w:rPr>
        <w:t xml:space="preserve"> </w:t>
      </w:r>
      <w:r w:rsidRPr="00C0155F">
        <w:rPr>
          <w:b/>
          <w:bCs/>
          <w:sz w:val="28"/>
          <w:szCs w:val="28"/>
        </w:rPr>
        <w:t>убирают</w:t>
      </w:r>
      <w:r w:rsidRPr="00C0155F">
        <w:rPr>
          <w:rFonts w:ascii="Brush Script Std" w:hAnsi="Brush Script Std"/>
          <w:b/>
          <w:bCs/>
          <w:sz w:val="28"/>
          <w:szCs w:val="28"/>
        </w:rPr>
        <w:t xml:space="preserve">, </w:t>
      </w:r>
      <w:r w:rsidRPr="00C0155F">
        <w:rPr>
          <w:b/>
          <w:bCs/>
          <w:sz w:val="28"/>
          <w:szCs w:val="28"/>
        </w:rPr>
        <w:t>а</w:t>
      </w:r>
      <w:r w:rsidRPr="00C0155F">
        <w:rPr>
          <w:rFonts w:ascii="Brush Script Std" w:hAnsi="Brush Script Std"/>
          <w:b/>
          <w:bCs/>
          <w:sz w:val="28"/>
          <w:szCs w:val="28"/>
        </w:rPr>
        <w:t xml:space="preserve"> </w:t>
      </w:r>
      <w:r w:rsidR="00535B73">
        <w:rPr>
          <w:rFonts w:ascii="Courier New" w:hAnsi="Courier New" w:cs="Courier New"/>
          <w:b/>
          <w:bCs/>
          <w:sz w:val="28"/>
          <w:szCs w:val="28"/>
        </w:rPr>
        <w:t xml:space="preserve">там </w:t>
      </w:r>
      <w:r w:rsidRPr="00C0155F">
        <w:rPr>
          <w:b/>
          <w:bCs/>
          <w:sz w:val="28"/>
          <w:szCs w:val="28"/>
        </w:rPr>
        <w:t>где</w:t>
      </w:r>
      <w:r w:rsidRPr="00C0155F">
        <w:rPr>
          <w:rFonts w:ascii="Brush Script Std" w:hAnsi="Brush Script Std"/>
          <w:b/>
          <w:bCs/>
          <w:sz w:val="28"/>
          <w:szCs w:val="28"/>
        </w:rPr>
        <w:t xml:space="preserve"> </w:t>
      </w:r>
      <w:r w:rsidRPr="00C0155F">
        <w:rPr>
          <w:b/>
          <w:bCs/>
          <w:sz w:val="28"/>
          <w:szCs w:val="28"/>
        </w:rPr>
        <w:t>не</w:t>
      </w:r>
      <w:r w:rsidRPr="00C0155F">
        <w:rPr>
          <w:rFonts w:ascii="Brush Script Std" w:hAnsi="Brush Script Std"/>
          <w:b/>
          <w:bCs/>
          <w:sz w:val="28"/>
          <w:szCs w:val="28"/>
        </w:rPr>
        <w:t xml:space="preserve"> </w:t>
      </w:r>
      <w:r w:rsidRPr="00C0155F">
        <w:rPr>
          <w:b/>
          <w:bCs/>
          <w:sz w:val="28"/>
          <w:szCs w:val="28"/>
        </w:rPr>
        <w:t>сорят</w:t>
      </w:r>
      <w:r w:rsidRPr="00C0155F">
        <w:rPr>
          <w:rFonts w:ascii="Brush Script Std" w:hAnsi="Brush Script Std"/>
          <w:b/>
          <w:bCs/>
          <w:sz w:val="28"/>
          <w:szCs w:val="28"/>
        </w:rPr>
        <w:t>!!!</w:t>
      </w:r>
    </w:p>
    <w:p w:rsidR="00C01DCD" w:rsidRPr="00C0155F" w:rsidRDefault="00C01DCD" w:rsidP="00C01DCD">
      <w:pPr>
        <w:jc w:val="center"/>
        <w:rPr>
          <w:b/>
          <w:bCs/>
          <w:sz w:val="28"/>
          <w:szCs w:val="28"/>
        </w:rPr>
      </w:pPr>
      <w:r w:rsidRPr="00C0155F">
        <w:rPr>
          <w:b/>
          <w:bCs/>
          <w:sz w:val="28"/>
          <w:szCs w:val="28"/>
        </w:rPr>
        <w:t xml:space="preserve">Уважаемые  жители и гости  </w:t>
      </w:r>
      <w:proofErr w:type="spellStart"/>
      <w:r w:rsidRPr="00C0155F">
        <w:rPr>
          <w:b/>
          <w:bCs/>
          <w:sz w:val="28"/>
          <w:szCs w:val="28"/>
        </w:rPr>
        <w:t>Большекирсановского</w:t>
      </w:r>
      <w:proofErr w:type="spellEnd"/>
      <w:r w:rsidRPr="00C0155F">
        <w:rPr>
          <w:b/>
          <w:bCs/>
          <w:sz w:val="28"/>
          <w:szCs w:val="28"/>
        </w:rPr>
        <w:t xml:space="preserve"> сельского поселения!</w:t>
      </w:r>
    </w:p>
    <w:p w:rsidR="00C01DCD" w:rsidRPr="00C0155F" w:rsidRDefault="00C01DCD" w:rsidP="00C01DCD">
      <w:pPr>
        <w:jc w:val="both"/>
        <w:rPr>
          <w:rStyle w:val="msonormal0"/>
          <w:sz w:val="28"/>
          <w:szCs w:val="28"/>
        </w:rPr>
      </w:pPr>
      <w:r w:rsidRPr="00C0155F">
        <w:rPr>
          <w:rStyle w:val="msonormal0"/>
          <w:sz w:val="28"/>
          <w:szCs w:val="28"/>
        </w:rPr>
        <w:t>С приходом весны  каждый из  нас  старается навести порядок на территории своих домовладений  и на приусадебных участках. Общими  усилиями наведем порядок  и на прилегающих территориях к  каждому  дому,  в лесополосах  с тем,  чтобы в  дальнейшем следовать принципу  «чисто не там</w:t>
      </w:r>
      <w:r w:rsidR="00F43798">
        <w:rPr>
          <w:rStyle w:val="msonormal0"/>
          <w:sz w:val="28"/>
          <w:szCs w:val="28"/>
        </w:rPr>
        <w:t xml:space="preserve">, где убирают,  а там, где не </w:t>
      </w:r>
      <w:r w:rsidRPr="00C0155F">
        <w:rPr>
          <w:rStyle w:val="msonormal0"/>
          <w:sz w:val="28"/>
          <w:szCs w:val="28"/>
        </w:rPr>
        <w:t xml:space="preserve">сорят». Особая  просьба, не складировать и не выбрасывать мусор у пустующих домов,  в лесном массиве,  в парке, вблизи кладбищ, автомобильных дорог, на улицах поселения. </w:t>
      </w:r>
    </w:p>
    <w:p w:rsidR="00C01DCD" w:rsidRPr="00C0155F" w:rsidRDefault="00C01DCD" w:rsidP="00C01DCD">
      <w:pPr>
        <w:jc w:val="both"/>
        <w:rPr>
          <w:rStyle w:val="msonormal0"/>
          <w:sz w:val="28"/>
          <w:szCs w:val="28"/>
        </w:rPr>
      </w:pPr>
      <w:r w:rsidRPr="00C0155F">
        <w:rPr>
          <w:rStyle w:val="msonormal0"/>
          <w:b/>
          <w:bCs/>
          <w:sz w:val="28"/>
          <w:szCs w:val="28"/>
        </w:rPr>
        <w:t xml:space="preserve">Категорически  недопустимо перед своими домами складировать мусор, траву, строительные  и др. материалы. </w:t>
      </w:r>
      <w:r w:rsidRPr="00C0155F">
        <w:rPr>
          <w:rStyle w:val="msonormal0"/>
          <w:sz w:val="28"/>
          <w:szCs w:val="28"/>
        </w:rPr>
        <w:t>Сохраним вместе в течени</w:t>
      </w:r>
      <w:proofErr w:type="gramStart"/>
      <w:r w:rsidRPr="00C0155F">
        <w:rPr>
          <w:rStyle w:val="msonormal0"/>
          <w:sz w:val="28"/>
          <w:szCs w:val="28"/>
        </w:rPr>
        <w:t>и</w:t>
      </w:r>
      <w:proofErr w:type="gramEnd"/>
      <w:r w:rsidRPr="00C0155F">
        <w:rPr>
          <w:rStyle w:val="msonormal0"/>
          <w:sz w:val="28"/>
          <w:szCs w:val="28"/>
        </w:rPr>
        <w:t xml:space="preserve"> 2017 года территорию поселения  в чистоте  и порядке !</w:t>
      </w:r>
    </w:p>
    <w:p w:rsidR="00C01DCD" w:rsidRPr="00C0155F" w:rsidRDefault="00C01DCD" w:rsidP="00C01DCD">
      <w:pPr>
        <w:rPr>
          <w:rStyle w:val="msonormal0"/>
          <w:sz w:val="28"/>
          <w:szCs w:val="28"/>
        </w:rPr>
      </w:pPr>
      <w:r w:rsidRPr="00C0155F">
        <w:rPr>
          <w:rStyle w:val="msonormal0"/>
          <w:sz w:val="28"/>
          <w:szCs w:val="28"/>
        </w:rPr>
        <w:t xml:space="preserve">С уважением, </w:t>
      </w:r>
    </w:p>
    <w:p w:rsidR="00C01DCD" w:rsidRPr="00C0155F" w:rsidRDefault="00C01DCD" w:rsidP="00C01DCD">
      <w:pPr>
        <w:rPr>
          <w:rStyle w:val="msonormal0"/>
          <w:sz w:val="28"/>
          <w:szCs w:val="28"/>
        </w:rPr>
      </w:pPr>
      <w:r w:rsidRPr="00C0155F">
        <w:rPr>
          <w:rStyle w:val="msonormal0"/>
          <w:sz w:val="28"/>
          <w:szCs w:val="28"/>
        </w:rPr>
        <w:t xml:space="preserve">глава Администрации </w:t>
      </w:r>
      <w:proofErr w:type="spellStart"/>
      <w:r w:rsidRPr="00C0155F">
        <w:rPr>
          <w:rStyle w:val="msonormal0"/>
          <w:sz w:val="28"/>
          <w:szCs w:val="28"/>
        </w:rPr>
        <w:t>Большекирсановского</w:t>
      </w:r>
      <w:proofErr w:type="spellEnd"/>
      <w:r w:rsidRPr="00C0155F">
        <w:rPr>
          <w:rStyle w:val="msonormal0"/>
          <w:sz w:val="28"/>
          <w:szCs w:val="28"/>
        </w:rPr>
        <w:t xml:space="preserve"> </w:t>
      </w:r>
    </w:p>
    <w:p w:rsidR="00C01DCD" w:rsidRDefault="00C01DCD" w:rsidP="00C01DCD">
      <w:pPr>
        <w:rPr>
          <w:rStyle w:val="msonormal0"/>
          <w:sz w:val="28"/>
          <w:szCs w:val="28"/>
        </w:rPr>
      </w:pPr>
      <w:r w:rsidRPr="00C0155F">
        <w:rPr>
          <w:rStyle w:val="msonormal0"/>
          <w:sz w:val="28"/>
          <w:szCs w:val="28"/>
        </w:rPr>
        <w:t>сельского поселения                                                            С.И. Василенко</w:t>
      </w:r>
    </w:p>
    <w:p w:rsidR="00D9113B" w:rsidRDefault="00D9113B" w:rsidP="00C01DCD">
      <w:pPr>
        <w:rPr>
          <w:rStyle w:val="msonormal0"/>
          <w:sz w:val="28"/>
          <w:szCs w:val="28"/>
        </w:rPr>
      </w:pPr>
    </w:p>
    <w:p w:rsidR="00D9113B" w:rsidRDefault="00D9113B" w:rsidP="00D9113B">
      <w:r>
        <w:t>Отчет главы Администрации.</w:t>
      </w:r>
    </w:p>
    <w:p w:rsidR="00D9113B" w:rsidRDefault="00D9113B" w:rsidP="00D9113B">
      <w:r>
        <w:t xml:space="preserve">9 февраля в </w:t>
      </w:r>
      <w:proofErr w:type="spellStart"/>
      <w:r>
        <w:t>Большекирсановском</w:t>
      </w:r>
      <w:proofErr w:type="spellEnd"/>
      <w:r>
        <w:t xml:space="preserve"> СДК состоялся отчет главы Администрации </w:t>
      </w:r>
      <w:proofErr w:type="spellStart"/>
      <w:r>
        <w:t>Большекирсановского</w:t>
      </w:r>
      <w:proofErr w:type="spellEnd"/>
      <w:r>
        <w:t xml:space="preserve"> сельского поселения Василенко Сергея Ивановича по результатам </w:t>
      </w:r>
      <w:r>
        <w:lastRenderedPageBreak/>
        <w:t>работы Администрации за 2016 год. На собрании присутствовали</w:t>
      </w:r>
      <w:proofErr w:type="gramStart"/>
      <w:r>
        <w:t xml:space="preserve"> :</w:t>
      </w:r>
      <w:proofErr w:type="gramEnd"/>
      <w:r>
        <w:t xml:space="preserve"> глава Администрации </w:t>
      </w:r>
      <w:proofErr w:type="spellStart"/>
      <w:r>
        <w:t>Матвеево-Курганского</w:t>
      </w:r>
      <w:proofErr w:type="spellEnd"/>
      <w:r>
        <w:t xml:space="preserve"> района </w:t>
      </w:r>
      <w:proofErr w:type="spellStart"/>
      <w:r>
        <w:t>Рудковский</w:t>
      </w:r>
      <w:proofErr w:type="spellEnd"/>
      <w:r>
        <w:t xml:space="preserve"> А.А., специалисты администрации района, заведующие отделом культуры и отделом образования района, представители правоохранительных органов, пожарной части, ЦРБ </w:t>
      </w:r>
      <w:proofErr w:type="spellStart"/>
      <w:r>
        <w:t>Матвеево-Курганского</w:t>
      </w:r>
      <w:proofErr w:type="spellEnd"/>
      <w:r>
        <w:t xml:space="preserve"> района и др. Коллектив художественной самодеятельности </w:t>
      </w:r>
      <w:proofErr w:type="spellStart"/>
      <w:r>
        <w:t>Кульбаковского</w:t>
      </w:r>
      <w:proofErr w:type="spellEnd"/>
      <w:r>
        <w:t xml:space="preserve"> ДК встретил собравшихся песнями о России.  Отчет главы Администрации начался с показа ролика «2017 год экологии в России». Всё выступление главы сопровождалось показом ярких слайдов и фотографий. Были обсуждены вопросы, касающиеся бюджета поселения, работы с обращениями граждан, благоустройства хуторов и сел, содержания дорог и гражданских кладбищ, работа учреждений культуры и многое другое, а также планы на 2017 год.  Сергей Иванович поблагодарил всех, кто участвовал  в субботниках, кто содержит свои  приусадебные территории в чистоте и порядке, и высказал надежду на будущее сотрудничество. </w:t>
      </w:r>
    </w:p>
    <w:p w:rsidR="00C0155F" w:rsidRDefault="00C0155F" w:rsidP="00C01DCD">
      <w:pPr>
        <w:rPr>
          <w:rStyle w:val="msonormal0"/>
          <w:sz w:val="28"/>
          <w:szCs w:val="28"/>
        </w:rPr>
      </w:pPr>
    </w:p>
    <w:p w:rsidR="00C0155F" w:rsidRPr="00C0155F" w:rsidRDefault="00C0155F" w:rsidP="00C01DCD">
      <w:pPr>
        <w:rPr>
          <w:rFonts w:ascii="Arial" w:hAnsi="Arial" w:cs="Arial"/>
          <w:sz w:val="28"/>
          <w:szCs w:val="28"/>
        </w:rPr>
      </w:pPr>
    </w:p>
    <w:p w:rsidR="00371CFD" w:rsidRPr="00C0155F" w:rsidRDefault="00371CFD" w:rsidP="006A52A5"/>
    <w:p w:rsidR="00CB290B" w:rsidRPr="00C0155F" w:rsidRDefault="00CB290B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 xml:space="preserve"> Поздравляем  юбиляров </w:t>
      </w:r>
      <w:r w:rsidR="00C01DCD" w:rsidRPr="00C0155F">
        <w:rPr>
          <w:b/>
          <w:u w:val="single"/>
        </w:rPr>
        <w:t>январ</w:t>
      </w:r>
      <w:proofErr w:type="gramStart"/>
      <w:r w:rsidR="00C01DCD" w:rsidRPr="00C0155F">
        <w:rPr>
          <w:b/>
          <w:u w:val="single"/>
        </w:rPr>
        <w:t>я-</w:t>
      </w:r>
      <w:proofErr w:type="gramEnd"/>
      <w:r w:rsidR="00C01DCD" w:rsidRPr="00C0155F">
        <w:rPr>
          <w:b/>
          <w:u w:val="single"/>
        </w:rPr>
        <w:t xml:space="preserve"> февраля</w:t>
      </w:r>
      <w:r w:rsidRPr="00C0155F">
        <w:rPr>
          <w:b/>
          <w:u w:val="single"/>
        </w:rPr>
        <w:t>!</w:t>
      </w:r>
    </w:p>
    <w:p w:rsidR="00CB290B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Пусть будет в жизни все, что дарит счастье,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Душевное тепло и понимание!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А день рождения приносит только радость,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Сбываются мечты и пожелания!</w:t>
      </w:r>
    </w:p>
    <w:tbl>
      <w:tblPr>
        <w:tblpPr w:leftFromText="180" w:rightFromText="180" w:vertAnchor="text" w:horzAnchor="page" w:tblpX="2378" w:tblpY="1080"/>
        <w:tblW w:w="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</w:tblGrid>
      <w:tr w:rsidR="00311B5C" w:rsidRPr="00C0155F" w:rsidTr="00E56A71">
        <w:tc>
          <w:tcPr>
            <w:tcW w:w="4982" w:type="dxa"/>
          </w:tcPr>
          <w:p w:rsidR="00311B5C" w:rsidRPr="00C0155F" w:rsidRDefault="00341455" w:rsidP="00311B5C">
            <w:pPr>
              <w:jc w:val="center"/>
            </w:pPr>
            <w:r w:rsidRPr="00C0155F">
              <w:t>85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41455">
            <w:pPr>
              <w:jc w:val="center"/>
            </w:pPr>
            <w:proofErr w:type="spellStart"/>
            <w:r w:rsidRPr="00C0155F">
              <w:t>Лайкова</w:t>
            </w:r>
            <w:proofErr w:type="spellEnd"/>
            <w:r w:rsidRPr="00C0155F">
              <w:t xml:space="preserve"> Татьяна Петровна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11B5C">
            <w:pPr>
              <w:jc w:val="center"/>
            </w:pPr>
            <w:r w:rsidRPr="00C0155F">
              <w:t xml:space="preserve">Соловьева Елена </w:t>
            </w:r>
            <w:proofErr w:type="spellStart"/>
            <w:r w:rsidRPr="00C0155F">
              <w:t>Филиповна</w:t>
            </w:r>
            <w:proofErr w:type="spellEnd"/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41455">
            <w:pPr>
              <w:jc w:val="center"/>
            </w:pPr>
            <w:proofErr w:type="spellStart"/>
            <w:r w:rsidRPr="00C0155F">
              <w:t>Угнивенко</w:t>
            </w:r>
            <w:proofErr w:type="spellEnd"/>
            <w:r w:rsidRPr="00C0155F">
              <w:t xml:space="preserve"> Мария Васильевна </w:t>
            </w:r>
          </w:p>
        </w:tc>
      </w:tr>
      <w:tr w:rsidR="00341455" w:rsidRPr="00C0155F" w:rsidTr="00E56A71">
        <w:tc>
          <w:tcPr>
            <w:tcW w:w="4982" w:type="dxa"/>
          </w:tcPr>
          <w:p w:rsidR="00341455" w:rsidRPr="00C0155F" w:rsidRDefault="00341455" w:rsidP="00341455">
            <w:pPr>
              <w:jc w:val="center"/>
            </w:pPr>
            <w:r w:rsidRPr="00C0155F">
              <w:t>Удовенко Нина Ивановна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80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11B5C">
            <w:pPr>
              <w:jc w:val="center"/>
            </w:pPr>
            <w:proofErr w:type="spellStart"/>
            <w:r w:rsidRPr="00C0155F">
              <w:t>Волчкова</w:t>
            </w:r>
            <w:proofErr w:type="spellEnd"/>
            <w:r w:rsidRPr="00C0155F">
              <w:t xml:space="preserve"> Анна Никифоровна</w:t>
            </w:r>
          </w:p>
        </w:tc>
      </w:tr>
      <w:tr w:rsidR="00341455" w:rsidRPr="00C0155F" w:rsidTr="00E56A71">
        <w:tc>
          <w:tcPr>
            <w:tcW w:w="4982" w:type="dxa"/>
          </w:tcPr>
          <w:p w:rsidR="00341455" w:rsidRPr="00C0155F" w:rsidRDefault="00341455" w:rsidP="00311B5C">
            <w:pPr>
              <w:jc w:val="center"/>
            </w:pPr>
            <w:proofErr w:type="spellStart"/>
            <w:r w:rsidRPr="00C0155F">
              <w:t>Клименко</w:t>
            </w:r>
            <w:proofErr w:type="spellEnd"/>
            <w:r w:rsidRPr="00C0155F">
              <w:t xml:space="preserve"> Петр Васильевич</w:t>
            </w:r>
          </w:p>
        </w:tc>
      </w:tr>
      <w:tr w:rsidR="00341455" w:rsidRPr="00C0155F" w:rsidTr="00E56A71">
        <w:tc>
          <w:tcPr>
            <w:tcW w:w="4982" w:type="dxa"/>
          </w:tcPr>
          <w:p w:rsidR="00341455" w:rsidRPr="00C0155F" w:rsidRDefault="00341455" w:rsidP="00311B5C">
            <w:pPr>
              <w:jc w:val="center"/>
            </w:pPr>
            <w:r w:rsidRPr="00C0155F">
              <w:t>Долгая Валентина Петровна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75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11B5C">
            <w:pPr>
              <w:jc w:val="center"/>
            </w:pPr>
            <w:r w:rsidRPr="00C0155F">
              <w:t>Гончарова Александра Георгиевна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11B5C">
            <w:pPr>
              <w:jc w:val="center"/>
            </w:pPr>
            <w:proofErr w:type="spellStart"/>
            <w:r w:rsidRPr="00C0155F">
              <w:t>Сигиденко</w:t>
            </w:r>
            <w:proofErr w:type="spellEnd"/>
            <w:r w:rsidRPr="00C0155F">
              <w:t xml:space="preserve"> Галина Кондратьевна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11B5C">
            <w:pPr>
              <w:jc w:val="center"/>
            </w:pPr>
            <w:proofErr w:type="spellStart"/>
            <w:r w:rsidRPr="00C0155F">
              <w:t>Серебряк</w:t>
            </w:r>
            <w:proofErr w:type="spellEnd"/>
            <w:r w:rsidRPr="00C0155F">
              <w:t xml:space="preserve"> Василий Спиридонович</w:t>
            </w:r>
          </w:p>
        </w:tc>
      </w:tr>
      <w:tr w:rsidR="00341455" w:rsidRPr="00C0155F" w:rsidTr="00E56A71">
        <w:tc>
          <w:tcPr>
            <w:tcW w:w="4982" w:type="dxa"/>
          </w:tcPr>
          <w:p w:rsidR="00341455" w:rsidRPr="00C0155F" w:rsidRDefault="00341455" w:rsidP="00311B5C">
            <w:pPr>
              <w:jc w:val="center"/>
            </w:pPr>
            <w:r w:rsidRPr="00C0155F">
              <w:t xml:space="preserve">Таирова Нина </w:t>
            </w:r>
            <w:proofErr w:type="spellStart"/>
            <w:r w:rsidRPr="00C0155F">
              <w:t>Филлиповна</w:t>
            </w:r>
            <w:proofErr w:type="spellEnd"/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70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41455" w:rsidP="00311B5C">
            <w:pPr>
              <w:jc w:val="center"/>
            </w:pPr>
            <w:r w:rsidRPr="00C0155F">
              <w:t>Василенко Иван Петрович</w:t>
            </w:r>
          </w:p>
        </w:tc>
      </w:tr>
      <w:tr w:rsidR="00341455" w:rsidRPr="00C0155F" w:rsidTr="00E56A71">
        <w:tc>
          <w:tcPr>
            <w:tcW w:w="4982" w:type="dxa"/>
          </w:tcPr>
          <w:p w:rsidR="00341455" w:rsidRPr="00C0155F" w:rsidRDefault="00B85A97" w:rsidP="00311B5C">
            <w:pPr>
              <w:jc w:val="center"/>
            </w:pPr>
            <w:r w:rsidRPr="00C0155F">
              <w:t>Коломийцева Валентина Николаевна</w:t>
            </w:r>
          </w:p>
        </w:tc>
      </w:tr>
      <w:tr w:rsidR="00341455" w:rsidRPr="00C0155F" w:rsidTr="00E56A71">
        <w:tc>
          <w:tcPr>
            <w:tcW w:w="4982" w:type="dxa"/>
          </w:tcPr>
          <w:p w:rsidR="00341455" w:rsidRPr="00C0155F" w:rsidRDefault="00B85A97" w:rsidP="00311B5C">
            <w:pPr>
              <w:jc w:val="center"/>
            </w:pPr>
            <w:proofErr w:type="spellStart"/>
            <w:r w:rsidRPr="00C0155F">
              <w:t>Черногал</w:t>
            </w:r>
            <w:proofErr w:type="spellEnd"/>
            <w:r w:rsidRPr="00C0155F">
              <w:t xml:space="preserve"> Василий Степанович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65 лет</w:t>
            </w:r>
          </w:p>
        </w:tc>
      </w:tr>
      <w:tr w:rsidR="00311B5C" w:rsidRPr="00C0155F" w:rsidTr="00E56A71">
        <w:trPr>
          <w:trHeight w:val="527"/>
        </w:trPr>
        <w:tc>
          <w:tcPr>
            <w:tcW w:w="4982" w:type="dxa"/>
          </w:tcPr>
          <w:p w:rsidR="00311B5C" w:rsidRPr="00C0155F" w:rsidRDefault="00D72DDE" w:rsidP="00311B5C">
            <w:pPr>
              <w:jc w:val="center"/>
            </w:pPr>
            <w:proofErr w:type="spellStart"/>
            <w:r w:rsidRPr="00C0155F">
              <w:t>Сааков</w:t>
            </w:r>
            <w:proofErr w:type="spellEnd"/>
            <w:r w:rsidRPr="00C0155F">
              <w:t xml:space="preserve"> Александр Михайлович</w:t>
            </w:r>
          </w:p>
        </w:tc>
      </w:tr>
      <w:tr w:rsidR="00311B5C" w:rsidRPr="00C0155F" w:rsidTr="00E56A71">
        <w:trPr>
          <w:trHeight w:val="527"/>
        </w:trPr>
        <w:tc>
          <w:tcPr>
            <w:tcW w:w="4982" w:type="dxa"/>
          </w:tcPr>
          <w:p w:rsidR="00311B5C" w:rsidRPr="00C0155F" w:rsidRDefault="00D72DDE" w:rsidP="00311B5C">
            <w:pPr>
              <w:jc w:val="center"/>
            </w:pPr>
            <w:proofErr w:type="spellStart"/>
            <w:r w:rsidRPr="00C0155F">
              <w:t>Хизунов</w:t>
            </w:r>
            <w:proofErr w:type="spellEnd"/>
            <w:r w:rsidRPr="00C0155F">
              <w:t xml:space="preserve"> Василий Григорьевич</w:t>
            </w:r>
          </w:p>
        </w:tc>
      </w:tr>
      <w:tr w:rsidR="00D72DDE" w:rsidRPr="00C0155F" w:rsidTr="00E56A71">
        <w:trPr>
          <w:trHeight w:val="527"/>
        </w:trPr>
        <w:tc>
          <w:tcPr>
            <w:tcW w:w="4982" w:type="dxa"/>
          </w:tcPr>
          <w:p w:rsidR="00D72DDE" w:rsidRPr="00C0155F" w:rsidRDefault="00D72DDE" w:rsidP="00311B5C">
            <w:pPr>
              <w:jc w:val="center"/>
            </w:pPr>
            <w:r w:rsidRPr="00C0155F">
              <w:t>Гончарова Лидия Григорьевна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D72DDE" w:rsidP="00311B5C">
            <w:pPr>
              <w:jc w:val="center"/>
            </w:pPr>
            <w:proofErr w:type="spellStart"/>
            <w:r w:rsidRPr="00C0155F">
              <w:t>Макарева</w:t>
            </w:r>
            <w:proofErr w:type="spellEnd"/>
            <w:r w:rsidRPr="00C0155F">
              <w:t xml:space="preserve"> Татьяна Гавриловна</w:t>
            </w:r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FB1797" w:rsidP="00311B5C">
            <w:pPr>
              <w:jc w:val="center"/>
            </w:pPr>
            <w:r w:rsidRPr="00C0155F">
              <w:t>Коноплева Людмила Александровна</w:t>
            </w:r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FB1797" w:rsidP="00311B5C">
            <w:pPr>
              <w:jc w:val="center"/>
            </w:pPr>
            <w:proofErr w:type="spellStart"/>
            <w:r w:rsidRPr="00C0155F">
              <w:t>Поленцова</w:t>
            </w:r>
            <w:proofErr w:type="spellEnd"/>
            <w:r w:rsidRPr="00C0155F">
              <w:t xml:space="preserve"> </w:t>
            </w:r>
            <w:proofErr w:type="spellStart"/>
            <w:r w:rsidRPr="00C0155F">
              <w:t>Таиса</w:t>
            </w:r>
            <w:proofErr w:type="spellEnd"/>
            <w:r w:rsidRPr="00C0155F">
              <w:t xml:space="preserve"> </w:t>
            </w:r>
            <w:proofErr w:type="spellStart"/>
            <w:r w:rsidRPr="00C0155F">
              <w:t>ивановна</w:t>
            </w:r>
            <w:proofErr w:type="spellEnd"/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D72DDE" w:rsidP="00311B5C">
            <w:pPr>
              <w:jc w:val="center"/>
            </w:pPr>
            <w:r w:rsidRPr="00C0155F">
              <w:lastRenderedPageBreak/>
              <w:t>60 лет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FB1797" w:rsidP="00311B5C">
            <w:pPr>
              <w:jc w:val="center"/>
            </w:pPr>
            <w:r w:rsidRPr="00C0155F">
              <w:t xml:space="preserve">Сарычев Александр Иванович 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FB1797" w:rsidP="00311B5C">
            <w:pPr>
              <w:jc w:val="center"/>
            </w:pPr>
            <w:r w:rsidRPr="00C0155F">
              <w:t>Гончарова Вера Владимировна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FB1797" w:rsidP="00311B5C">
            <w:pPr>
              <w:jc w:val="center"/>
            </w:pPr>
            <w:proofErr w:type="spellStart"/>
            <w:r w:rsidRPr="00C0155F">
              <w:t>Шепелюк</w:t>
            </w:r>
            <w:proofErr w:type="spellEnd"/>
            <w:r w:rsidRPr="00C0155F">
              <w:t xml:space="preserve"> Анатолий Васильевич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55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FB1797" w:rsidP="00311B5C">
            <w:pPr>
              <w:jc w:val="center"/>
            </w:pPr>
            <w:proofErr w:type="spellStart"/>
            <w:r w:rsidRPr="00C0155F">
              <w:t>Науменко</w:t>
            </w:r>
            <w:proofErr w:type="spellEnd"/>
            <w:r w:rsidRPr="00C0155F">
              <w:t xml:space="preserve"> Юрий Васильевич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FB1797" w:rsidP="00311B5C">
            <w:pPr>
              <w:jc w:val="center"/>
            </w:pPr>
            <w:r w:rsidRPr="00C0155F">
              <w:t xml:space="preserve">Гасанова </w:t>
            </w:r>
            <w:proofErr w:type="spellStart"/>
            <w:r w:rsidRPr="00C0155F">
              <w:t>Матанет</w:t>
            </w:r>
            <w:proofErr w:type="spellEnd"/>
            <w:r w:rsidRPr="00C0155F">
              <w:t xml:space="preserve"> </w:t>
            </w:r>
            <w:proofErr w:type="spellStart"/>
            <w:r w:rsidRPr="00C0155F">
              <w:t>Идрис</w:t>
            </w:r>
            <w:proofErr w:type="spellEnd"/>
            <w:r w:rsidRPr="00C0155F">
              <w:t xml:space="preserve"> </w:t>
            </w:r>
            <w:proofErr w:type="spellStart"/>
            <w:r w:rsidRPr="00C0155F">
              <w:t>кызы</w:t>
            </w:r>
            <w:proofErr w:type="spellEnd"/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FB1797" w:rsidP="00311B5C">
            <w:pPr>
              <w:jc w:val="center"/>
            </w:pPr>
            <w:r w:rsidRPr="00C0155F">
              <w:t>Натаров Валентин Викторович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FB1797" w:rsidP="00311B5C">
            <w:pPr>
              <w:jc w:val="center"/>
            </w:pPr>
            <w:r w:rsidRPr="00C0155F">
              <w:t>Василенко Алла Викторовна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FB1797" w:rsidP="00311B5C">
            <w:pPr>
              <w:jc w:val="center"/>
            </w:pPr>
            <w:proofErr w:type="spellStart"/>
            <w:r w:rsidRPr="00C0155F">
              <w:t>Клименко</w:t>
            </w:r>
            <w:proofErr w:type="spellEnd"/>
            <w:r w:rsidRPr="00C0155F">
              <w:t xml:space="preserve"> Анатолий Петрович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50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FB1797" w:rsidP="00311B5C">
            <w:pPr>
              <w:jc w:val="center"/>
            </w:pPr>
            <w:proofErr w:type="spellStart"/>
            <w:r w:rsidRPr="00C0155F">
              <w:t>Калашник</w:t>
            </w:r>
            <w:proofErr w:type="spellEnd"/>
            <w:r w:rsidRPr="00C0155F">
              <w:t xml:space="preserve"> Александр Николаевич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FB1797" w:rsidP="00311B5C">
            <w:pPr>
              <w:jc w:val="center"/>
            </w:pPr>
            <w:r w:rsidRPr="00C0155F">
              <w:t>Евтеева Вера Алексеевна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45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FB1797" w:rsidP="00311B5C">
            <w:pPr>
              <w:jc w:val="center"/>
            </w:pPr>
            <w:proofErr w:type="spellStart"/>
            <w:r w:rsidRPr="00C0155F">
              <w:t>Савон</w:t>
            </w:r>
            <w:proofErr w:type="spellEnd"/>
            <w:r w:rsidRPr="00C0155F">
              <w:t xml:space="preserve"> Юрий Геннадьевич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FB1797" w:rsidP="00311B5C">
            <w:pPr>
              <w:jc w:val="center"/>
            </w:pPr>
            <w:r w:rsidRPr="00C0155F">
              <w:t>Максюта Александра Ивановна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40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proofErr w:type="spellStart"/>
            <w:r w:rsidRPr="00C0155F">
              <w:t>Трофименко</w:t>
            </w:r>
            <w:proofErr w:type="spellEnd"/>
            <w:r w:rsidRPr="00C0155F">
              <w:t xml:space="preserve"> Клара Николаевна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r w:rsidRPr="00C0155F">
              <w:t>Марченко Ярослав Вячеславович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r w:rsidRPr="00C0155F">
              <w:t>Григорян Николай Григорьевич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r w:rsidRPr="00C0155F">
              <w:t>Ушакова Людмила Петровна</w:t>
            </w:r>
          </w:p>
        </w:tc>
      </w:tr>
      <w:tr w:rsidR="00C04088" w:rsidRPr="00C0155F" w:rsidTr="00E56A71">
        <w:tc>
          <w:tcPr>
            <w:tcW w:w="4982" w:type="dxa"/>
          </w:tcPr>
          <w:p w:rsidR="00C04088" w:rsidRPr="00C0155F" w:rsidRDefault="00C606E8" w:rsidP="00311B5C">
            <w:pPr>
              <w:jc w:val="center"/>
            </w:pPr>
            <w:proofErr w:type="spellStart"/>
            <w:r w:rsidRPr="00C0155F">
              <w:t>Назаренко</w:t>
            </w:r>
            <w:proofErr w:type="spellEnd"/>
            <w:r w:rsidRPr="00C0155F">
              <w:t xml:space="preserve"> Валентина Васильевна</w:t>
            </w:r>
          </w:p>
        </w:tc>
      </w:tr>
      <w:tr w:rsidR="00C04088" w:rsidRPr="00C0155F" w:rsidTr="00E56A71">
        <w:tc>
          <w:tcPr>
            <w:tcW w:w="4982" w:type="dxa"/>
          </w:tcPr>
          <w:p w:rsidR="00C04088" w:rsidRPr="00C0155F" w:rsidRDefault="00C606E8" w:rsidP="00311B5C">
            <w:pPr>
              <w:jc w:val="center"/>
            </w:pPr>
            <w:proofErr w:type="spellStart"/>
            <w:r w:rsidRPr="00C0155F">
              <w:t>Сухорученко</w:t>
            </w:r>
            <w:proofErr w:type="spellEnd"/>
            <w:r w:rsidRPr="00C0155F">
              <w:t xml:space="preserve"> Ирина Александровна</w:t>
            </w:r>
          </w:p>
        </w:tc>
      </w:tr>
      <w:tr w:rsidR="00C04088" w:rsidRPr="00C0155F" w:rsidTr="00E56A71">
        <w:tc>
          <w:tcPr>
            <w:tcW w:w="4982" w:type="dxa"/>
          </w:tcPr>
          <w:p w:rsidR="00C04088" w:rsidRPr="00C0155F" w:rsidRDefault="00C606E8" w:rsidP="00311B5C">
            <w:pPr>
              <w:jc w:val="center"/>
            </w:pPr>
            <w:proofErr w:type="spellStart"/>
            <w:r w:rsidRPr="00C0155F">
              <w:t>Шанин</w:t>
            </w:r>
            <w:proofErr w:type="spellEnd"/>
            <w:r w:rsidRPr="00C0155F">
              <w:t xml:space="preserve"> Сергей Васильевич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  <w:rPr>
                <w:b/>
              </w:rPr>
            </w:pPr>
            <w:r w:rsidRPr="00C0155F">
              <w:rPr>
                <w:b/>
              </w:rPr>
              <w:t>35 лет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C606E8" w:rsidP="00311B5C">
            <w:pPr>
              <w:jc w:val="center"/>
            </w:pPr>
            <w:proofErr w:type="spellStart"/>
            <w:r w:rsidRPr="00C0155F">
              <w:t>Атаманенко</w:t>
            </w:r>
            <w:proofErr w:type="spellEnd"/>
            <w:r w:rsidRPr="00C0155F">
              <w:t xml:space="preserve"> Лариса Владимировна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C606E8" w:rsidP="00311B5C">
            <w:pPr>
              <w:jc w:val="center"/>
            </w:pPr>
            <w:proofErr w:type="spellStart"/>
            <w:r w:rsidRPr="00C0155F">
              <w:t>Кошман</w:t>
            </w:r>
            <w:proofErr w:type="spellEnd"/>
            <w:r w:rsidRPr="00C0155F">
              <w:t xml:space="preserve"> Светлана Ивановна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C606E8" w:rsidP="00311B5C">
            <w:pPr>
              <w:jc w:val="center"/>
            </w:pPr>
            <w:proofErr w:type="spellStart"/>
            <w:r w:rsidRPr="00C0155F">
              <w:t>Доленко</w:t>
            </w:r>
            <w:proofErr w:type="spellEnd"/>
            <w:r w:rsidRPr="00C0155F">
              <w:t xml:space="preserve"> Галина Михайловна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C606E8" w:rsidP="00311B5C">
            <w:pPr>
              <w:jc w:val="center"/>
            </w:pPr>
            <w:proofErr w:type="spellStart"/>
            <w:r w:rsidRPr="00C0155F">
              <w:t>Лещенко</w:t>
            </w:r>
            <w:proofErr w:type="spellEnd"/>
            <w:r w:rsidRPr="00C0155F">
              <w:t xml:space="preserve"> Оксана Анатольевна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C606E8" w:rsidP="00311B5C">
            <w:pPr>
              <w:jc w:val="center"/>
            </w:pPr>
            <w:proofErr w:type="spellStart"/>
            <w:r w:rsidRPr="00C0155F">
              <w:t>Болгаров</w:t>
            </w:r>
            <w:proofErr w:type="spellEnd"/>
            <w:r w:rsidRPr="00C0155F">
              <w:t xml:space="preserve"> Константин Викторович</w:t>
            </w:r>
          </w:p>
        </w:tc>
      </w:tr>
      <w:tr w:rsidR="00C606E8" w:rsidRPr="00C0155F" w:rsidTr="00E56A71">
        <w:tc>
          <w:tcPr>
            <w:tcW w:w="4982" w:type="dxa"/>
          </w:tcPr>
          <w:p w:rsidR="00C606E8" w:rsidRPr="00C0155F" w:rsidRDefault="00C606E8" w:rsidP="00311B5C">
            <w:pPr>
              <w:jc w:val="center"/>
            </w:pPr>
            <w:proofErr w:type="spellStart"/>
            <w:r w:rsidRPr="00C0155F">
              <w:t>Колядов</w:t>
            </w:r>
            <w:proofErr w:type="spellEnd"/>
            <w:r w:rsidRPr="00C0155F">
              <w:t xml:space="preserve"> Сергей Александрович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30 лет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r w:rsidRPr="00C0155F">
              <w:t>Бугрим Ксения Ивановна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r w:rsidRPr="00C0155F">
              <w:t>Самойлова Рябина Павловна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proofErr w:type="spellStart"/>
            <w:r w:rsidRPr="00C0155F">
              <w:t>Мхитарян</w:t>
            </w:r>
            <w:proofErr w:type="spellEnd"/>
            <w:r w:rsidRPr="00C0155F">
              <w:t xml:space="preserve"> Кристина </w:t>
            </w:r>
            <w:proofErr w:type="spellStart"/>
            <w:r w:rsidRPr="00C0155F">
              <w:t>Дурсуновна</w:t>
            </w:r>
            <w:proofErr w:type="spellEnd"/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proofErr w:type="spellStart"/>
            <w:r w:rsidRPr="00C0155F">
              <w:t>Шестак</w:t>
            </w:r>
            <w:proofErr w:type="spellEnd"/>
            <w:r w:rsidRPr="00C0155F">
              <w:t xml:space="preserve"> Геннадий Викторович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proofErr w:type="spellStart"/>
            <w:r w:rsidRPr="00C0155F">
              <w:t>Олос</w:t>
            </w:r>
            <w:proofErr w:type="spellEnd"/>
            <w:r w:rsidRPr="00C0155F">
              <w:t xml:space="preserve"> Юрий Александрович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r w:rsidRPr="00C0155F">
              <w:t>Пьянов Иван Валентинович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606E8" w:rsidP="00311B5C">
            <w:pPr>
              <w:jc w:val="center"/>
            </w:pPr>
            <w:proofErr w:type="spellStart"/>
            <w:r w:rsidRPr="00C0155F">
              <w:t>Хмелянок</w:t>
            </w:r>
            <w:proofErr w:type="spellEnd"/>
            <w:r w:rsidRPr="00C0155F">
              <w:t xml:space="preserve"> Лариса Николаевна</w:t>
            </w:r>
          </w:p>
        </w:tc>
      </w:tr>
      <w:tr w:rsidR="00C606E8" w:rsidRPr="00C0155F" w:rsidTr="00E56A71">
        <w:trPr>
          <w:trHeight w:val="68"/>
        </w:trPr>
        <w:tc>
          <w:tcPr>
            <w:tcW w:w="4982" w:type="dxa"/>
          </w:tcPr>
          <w:p w:rsidR="00C606E8" w:rsidRPr="00C0155F" w:rsidRDefault="00C606E8" w:rsidP="00311B5C">
            <w:pPr>
              <w:jc w:val="center"/>
            </w:pPr>
            <w:r w:rsidRPr="00C0155F">
              <w:t>Василенко Юрий Иванович</w:t>
            </w:r>
          </w:p>
        </w:tc>
      </w:tr>
      <w:tr w:rsidR="00C606E8" w:rsidRPr="00C0155F" w:rsidTr="00E56A71">
        <w:trPr>
          <w:trHeight w:val="68"/>
        </w:trPr>
        <w:tc>
          <w:tcPr>
            <w:tcW w:w="4982" w:type="dxa"/>
          </w:tcPr>
          <w:p w:rsidR="00C606E8" w:rsidRPr="00C0155F" w:rsidRDefault="00C606E8" w:rsidP="00311B5C">
            <w:pPr>
              <w:jc w:val="center"/>
            </w:pPr>
            <w:r w:rsidRPr="00C0155F">
              <w:t>Завода Сергей Геннадьевич</w:t>
            </w:r>
          </w:p>
        </w:tc>
      </w:tr>
      <w:tr w:rsidR="00C606E8" w:rsidRPr="00C0155F" w:rsidTr="00E56A71">
        <w:trPr>
          <w:trHeight w:val="68"/>
        </w:trPr>
        <w:tc>
          <w:tcPr>
            <w:tcW w:w="4982" w:type="dxa"/>
          </w:tcPr>
          <w:p w:rsidR="00C606E8" w:rsidRPr="00C0155F" w:rsidRDefault="00E2027D" w:rsidP="00311B5C">
            <w:pPr>
              <w:jc w:val="center"/>
            </w:pPr>
            <w:r w:rsidRPr="00C0155F">
              <w:t>Халдеев Алексей Юрьевич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04088" w:rsidP="00311B5C">
            <w:pPr>
              <w:jc w:val="center"/>
            </w:pPr>
            <w:r w:rsidRPr="00C0155F">
              <w:t>25 лет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E2027D" w:rsidP="00311B5C">
            <w:pPr>
              <w:jc w:val="center"/>
            </w:pPr>
            <w:r w:rsidRPr="00C0155F">
              <w:t>Марченко Валентина Геннадьевна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E2027D" w:rsidP="00311B5C">
            <w:pPr>
              <w:jc w:val="center"/>
            </w:pPr>
            <w:r w:rsidRPr="00C0155F">
              <w:t>Яременко Александр Николаевич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E2027D" w:rsidP="00311B5C">
            <w:pPr>
              <w:jc w:val="center"/>
            </w:pPr>
            <w:proofErr w:type="spellStart"/>
            <w:r w:rsidRPr="00C0155F">
              <w:t>Украйченко</w:t>
            </w:r>
            <w:proofErr w:type="spellEnd"/>
            <w:r w:rsidRPr="00C0155F">
              <w:t xml:space="preserve"> Юрий Юрьевич</w:t>
            </w:r>
          </w:p>
        </w:tc>
      </w:tr>
      <w:tr w:rsidR="00E2027D" w:rsidRPr="00C0155F" w:rsidTr="00E2027D">
        <w:trPr>
          <w:trHeight w:val="329"/>
        </w:trPr>
        <w:tc>
          <w:tcPr>
            <w:tcW w:w="4982" w:type="dxa"/>
          </w:tcPr>
          <w:p w:rsidR="00E2027D" w:rsidRPr="00C0155F" w:rsidRDefault="00E2027D" w:rsidP="00311B5C">
            <w:pPr>
              <w:jc w:val="center"/>
            </w:pPr>
            <w:r w:rsidRPr="00C0155F">
              <w:t>Виноградов Вячеслав Владимирович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C04088" w:rsidP="00311B5C">
            <w:pPr>
              <w:jc w:val="center"/>
            </w:pPr>
            <w:r w:rsidRPr="00C0155F">
              <w:t>20 лет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E2027D" w:rsidP="00311B5C">
            <w:pPr>
              <w:jc w:val="center"/>
            </w:pPr>
            <w:proofErr w:type="spellStart"/>
            <w:r w:rsidRPr="00C0155F">
              <w:t>Маметкабыл</w:t>
            </w:r>
            <w:proofErr w:type="spellEnd"/>
            <w:r w:rsidRPr="00C0155F">
              <w:t xml:space="preserve"> </w:t>
            </w:r>
            <w:proofErr w:type="spellStart"/>
            <w:r w:rsidRPr="00C0155F">
              <w:t>Уулу</w:t>
            </w:r>
            <w:proofErr w:type="spellEnd"/>
            <w:r w:rsidRPr="00C0155F">
              <w:t xml:space="preserve"> </w:t>
            </w:r>
            <w:proofErr w:type="spellStart"/>
            <w:r w:rsidRPr="00C0155F">
              <w:t>Насипкул</w:t>
            </w:r>
            <w:proofErr w:type="spellEnd"/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E2027D" w:rsidP="00311B5C">
            <w:pPr>
              <w:jc w:val="center"/>
            </w:pPr>
            <w:proofErr w:type="spellStart"/>
            <w:r w:rsidRPr="00C0155F">
              <w:t>Слизнова</w:t>
            </w:r>
            <w:proofErr w:type="spellEnd"/>
            <w:r w:rsidRPr="00C0155F">
              <w:t xml:space="preserve"> Татьяна Сергеевна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E2027D" w:rsidP="00311B5C">
            <w:pPr>
              <w:jc w:val="center"/>
            </w:pPr>
            <w:r w:rsidRPr="00C0155F">
              <w:lastRenderedPageBreak/>
              <w:t xml:space="preserve">Микоян </w:t>
            </w:r>
            <w:proofErr w:type="spellStart"/>
            <w:r w:rsidRPr="00C0155F">
              <w:t>Гаяне</w:t>
            </w:r>
            <w:proofErr w:type="spellEnd"/>
            <w:r w:rsidRPr="00C0155F">
              <w:t xml:space="preserve"> </w:t>
            </w:r>
            <w:proofErr w:type="spellStart"/>
            <w:r w:rsidRPr="00C0155F">
              <w:t>Андранушевич</w:t>
            </w:r>
            <w:proofErr w:type="spellEnd"/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E2027D" w:rsidP="00311B5C">
            <w:pPr>
              <w:jc w:val="center"/>
            </w:pPr>
            <w:proofErr w:type="spellStart"/>
            <w:r w:rsidRPr="00C0155F">
              <w:t>Сухорученко</w:t>
            </w:r>
            <w:proofErr w:type="spellEnd"/>
            <w:r w:rsidRPr="00C0155F">
              <w:t xml:space="preserve"> Александр Сергеевич</w:t>
            </w:r>
          </w:p>
        </w:tc>
      </w:tr>
    </w:tbl>
    <w:p w:rsidR="00CB290B" w:rsidRPr="00C0155F" w:rsidRDefault="00CB290B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406249" w:rsidRPr="00C0155F" w:rsidRDefault="00406249" w:rsidP="00FA6B00">
      <w:pPr>
        <w:jc w:val="center"/>
        <w:rPr>
          <w:b/>
        </w:rPr>
      </w:pPr>
      <w:bookmarkStart w:id="0" w:name="_GoBack"/>
      <w:bookmarkEnd w:id="0"/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поселения.</w:t>
      </w:r>
    </w:p>
    <w:p w:rsidR="00406249" w:rsidRPr="00C0155F" w:rsidRDefault="00406249" w:rsidP="00FA6B00">
      <w:pPr>
        <w:jc w:val="center"/>
        <w:rPr>
          <w:b/>
        </w:rPr>
      </w:pPr>
    </w:p>
    <w:p w:rsidR="00FA6B00" w:rsidRPr="00C0155F" w:rsidRDefault="00FA6B00" w:rsidP="00FA6B00">
      <w:pPr>
        <w:jc w:val="center"/>
        <w:rPr>
          <w:b/>
        </w:rPr>
      </w:pPr>
      <w:r w:rsidRPr="00C0155F">
        <w:rPr>
          <w:b/>
        </w:rPr>
        <w:t xml:space="preserve">Свадебные юбиляры </w:t>
      </w:r>
      <w:r w:rsidR="00CA53A7" w:rsidRPr="00C0155F">
        <w:rPr>
          <w:b/>
        </w:rPr>
        <w:t>январ</w:t>
      </w:r>
      <w:proofErr w:type="gramStart"/>
      <w:r w:rsidR="00CA53A7" w:rsidRPr="00C0155F">
        <w:rPr>
          <w:b/>
        </w:rPr>
        <w:t>я-</w:t>
      </w:r>
      <w:proofErr w:type="gramEnd"/>
      <w:r w:rsidR="00CA53A7" w:rsidRPr="00C0155F">
        <w:rPr>
          <w:b/>
        </w:rPr>
        <w:t xml:space="preserve"> февраля</w:t>
      </w:r>
      <w:r w:rsidRPr="00C0155F">
        <w:rPr>
          <w:b/>
        </w:rPr>
        <w:t>.</w:t>
      </w:r>
    </w:p>
    <w:p w:rsidR="00FA6B00" w:rsidRPr="00C0155F" w:rsidRDefault="00FA6B00" w:rsidP="00FA6B00">
      <w:pPr>
        <w:rPr>
          <w:b/>
        </w:rPr>
      </w:pPr>
    </w:p>
    <w:p w:rsidR="00FA6B00" w:rsidRPr="00C0155F" w:rsidRDefault="00FA6B00" w:rsidP="00FA6B00">
      <w:r w:rsidRPr="00C0155F">
        <w:t xml:space="preserve">      Администрация </w:t>
      </w:r>
      <w:proofErr w:type="spellStart"/>
      <w:r w:rsidRPr="00C0155F">
        <w:t>Большекирсановского</w:t>
      </w:r>
      <w:proofErr w:type="spellEnd"/>
      <w:r w:rsidRPr="00C0155F">
        <w:t xml:space="preserve"> сельского поселения поздравляет:</w:t>
      </w:r>
    </w:p>
    <w:p w:rsidR="00C04088" w:rsidRPr="00C0155F" w:rsidRDefault="00CA53A7" w:rsidP="00FA6B00">
      <w:r w:rsidRPr="00C0155F">
        <w:t xml:space="preserve">С </w:t>
      </w:r>
      <w:r w:rsidR="00C04088" w:rsidRPr="00C0155F">
        <w:t>5</w:t>
      </w:r>
      <w:r w:rsidRPr="00C0155F">
        <w:t>0</w:t>
      </w:r>
      <w:r w:rsidR="00C04088" w:rsidRPr="00C0155F">
        <w:t>-</w:t>
      </w:r>
      <w:r w:rsidRPr="00C0155F">
        <w:t xml:space="preserve">летием совместной жизни </w:t>
      </w:r>
      <w:proofErr w:type="spellStart"/>
      <w:r w:rsidRPr="00C0155F">
        <w:t>Серебряк</w:t>
      </w:r>
      <w:proofErr w:type="spellEnd"/>
      <w:r w:rsidRPr="00C0155F">
        <w:t xml:space="preserve"> Василия Спиридоновича и Валентину Васильевну</w:t>
      </w:r>
      <w:r w:rsidR="00C04088" w:rsidRPr="00C0155F">
        <w:t>,</w:t>
      </w:r>
    </w:p>
    <w:p w:rsidR="00FA6B00" w:rsidRPr="00C0155F" w:rsidRDefault="00FA6B00" w:rsidP="00CA53A7">
      <w:r w:rsidRPr="00C0155F">
        <w:t>С  35-лети</w:t>
      </w:r>
      <w:r w:rsidR="00CB290B" w:rsidRPr="00C0155F">
        <w:t xml:space="preserve">ем совместной жизни </w:t>
      </w:r>
      <w:r w:rsidR="00CA53A7" w:rsidRPr="00C0155F">
        <w:t>Евграфовых Бориса Петровича и Светлану Николаевну</w:t>
      </w:r>
    </w:p>
    <w:p w:rsidR="00CA53A7" w:rsidRPr="00C0155F" w:rsidRDefault="00CA53A7" w:rsidP="00CA53A7">
      <w:r w:rsidRPr="00C0155F">
        <w:t xml:space="preserve">С 30- </w:t>
      </w:r>
      <w:proofErr w:type="spellStart"/>
      <w:r w:rsidRPr="00C0155F">
        <w:t>летием</w:t>
      </w:r>
      <w:proofErr w:type="spellEnd"/>
      <w:r w:rsidRPr="00C0155F">
        <w:t xml:space="preserve"> совместной жизни </w:t>
      </w:r>
      <w:proofErr w:type="spellStart"/>
      <w:r w:rsidRPr="00C0155F">
        <w:t>Коноваленко</w:t>
      </w:r>
      <w:proofErr w:type="spellEnd"/>
      <w:r w:rsidRPr="00C0155F">
        <w:t xml:space="preserve"> Владимира Николаевича и Аллу Александровну, Долгих Сергея Григорьевича и Людмилу Владимировну;</w:t>
      </w:r>
    </w:p>
    <w:p w:rsidR="00CA53A7" w:rsidRPr="00C0155F" w:rsidRDefault="00CB290B" w:rsidP="00FA6B00">
      <w:r w:rsidRPr="00C0155F">
        <w:t xml:space="preserve">С 25-летием совместной жизни </w:t>
      </w:r>
      <w:r w:rsidR="00CA53A7" w:rsidRPr="00C0155F">
        <w:t xml:space="preserve">Кучеренко Игоря Александровича и Елену Павловну, </w:t>
      </w:r>
    </w:p>
    <w:p w:rsidR="00CB290B" w:rsidRPr="00C0155F" w:rsidRDefault="00AC41FD" w:rsidP="00FA6B00">
      <w:r w:rsidRPr="00C0155F">
        <w:t>С  10</w:t>
      </w:r>
      <w:r w:rsidR="00FA6B00" w:rsidRPr="00C0155F">
        <w:t>-летие</w:t>
      </w:r>
      <w:r w:rsidR="00CB290B" w:rsidRPr="00C0155F">
        <w:t xml:space="preserve">м совместной жизни </w:t>
      </w:r>
      <w:proofErr w:type="spellStart"/>
      <w:r w:rsidRPr="00C0155F">
        <w:t>Старыгиных</w:t>
      </w:r>
      <w:proofErr w:type="spellEnd"/>
      <w:r w:rsidRPr="00C0155F">
        <w:t xml:space="preserve"> Андрея Андреевича  и Олесю Викторовну</w:t>
      </w:r>
    </w:p>
    <w:p w:rsidR="00FA6B00" w:rsidRPr="00C0155F" w:rsidRDefault="00FA6B00" w:rsidP="00FA6B00">
      <w:r w:rsidRPr="00C0155F">
        <w:t xml:space="preserve">  Желаем мира вашей семье, добра, процветания и всех земных благ!</w:t>
      </w:r>
    </w:p>
    <w:p w:rsidR="00B33F34" w:rsidRPr="00C0155F" w:rsidRDefault="00B33F34" w:rsidP="00B33F34">
      <w:pPr>
        <w:jc w:val="center"/>
        <w:rPr>
          <w:b/>
        </w:rPr>
      </w:pPr>
      <w:r w:rsidRPr="00C0155F">
        <w:t xml:space="preserve"> </w:t>
      </w:r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поселения.</w:t>
      </w:r>
    </w:p>
    <w:p w:rsidR="00FA6B00" w:rsidRPr="00C0155F" w:rsidRDefault="00FA6B00" w:rsidP="00FA6B00"/>
    <w:p w:rsidR="00A80A75" w:rsidRPr="00C0155F" w:rsidRDefault="00A80A75" w:rsidP="00A80A75">
      <w:pPr>
        <w:jc w:val="center"/>
        <w:rPr>
          <w:b/>
        </w:rPr>
      </w:pPr>
      <w:r w:rsidRPr="00C0155F">
        <w:rPr>
          <w:b/>
        </w:rPr>
        <w:t>Благодарность</w:t>
      </w:r>
    </w:p>
    <w:p w:rsidR="00A80A75" w:rsidRDefault="00A80A75" w:rsidP="00FA6B00">
      <w:pPr>
        <w:rPr>
          <w:b/>
        </w:rPr>
      </w:pPr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 благодарит </w:t>
      </w:r>
      <w:proofErr w:type="spellStart"/>
      <w:r w:rsidRPr="00C0155F">
        <w:rPr>
          <w:b/>
        </w:rPr>
        <w:t>Форот</w:t>
      </w:r>
      <w:proofErr w:type="spellEnd"/>
      <w:r w:rsidRPr="00C0155F">
        <w:rPr>
          <w:b/>
        </w:rPr>
        <w:t xml:space="preserve"> Александра Андреевича, </w:t>
      </w:r>
      <w:proofErr w:type="spellStart"/>
      <w:r w:rsidRPr="00C0155F">
        <w:rPr>
          <w:b/>
        </w:rPr>
        <w:t>Форот</w:t>
      </w:r>
      <w:proofErr w:type="spellEnd"/>
      <w:r w:rsidRPr="00C0155F">
        <w:rPr>
          <w:b/>
        </w:rPr>
        <w:t xml:space="preserve"> Елену Владимировну, </w:t>
      </w:r>
      <w:proofErr w:type="spellStart"/>
      <w:r w:rsidRPr="00C0155F">
        <w:rPr>
          <w:b/>
        </w:rPr>
        <w:t>Нагерняк</w:t>
      </w:r>
      <w:proofErr w:type="spellEnd"/>
      <w:r w:rsidRPr="00C0155F">
        <w:rPr>
          <w:b/>
        </w:rPr>
        <w:t xml:space="preserve"> Сергея Сергеевича, </w:t>
      </w:r>
      <w:proofErr w:type="spellStart"/>
      <w:r w:rsidRPr="00C0155F">
        <w:rPr>
          <w:b/>
        </w:rPr>
        <w:t>Трофименко</w:t>
      </w:r>
      <w:proofErr w:type="spellEnd"/>
      <w:r w:rsidRPr="00C0155F">
        <w:rPr>
          <w:b/>
        </w:rPr>
        <w:t xml:space="preserve"> Александра Николаевича, Филатову Наталью Николаевну за оказанную помощь в приобретении сладких новогодних подарков для детей, проживающих на территории сельского поселения.</w:t>
      </w:r>
    </w:p>
    <w:p w:rsidR="00C0155F" w:rsidRDefault="00C0155F" w:rsidP="00FA6B00">
      <w:pPr>
        <w:rPr>
          <w:b/>
        </w:rPr>
      </w:pPr>
    </w:p>
    <w:p w:rsidR="00C0155F" w:rsidRDefault="00C0155F" w:rsidP="00FA6B00">
      <w:pPr>
        <w:rPr>
          <w:b/>
        </w:rPr>
      </w:pPr>
    </w:p>
    <w:p w:rsidR="00C0155F" w:rsidRPr="00C0155F" w:rsidRDefault="00C0155F" w:rsidP="00FA6B00">
      <w:pPr>
        <w:rPr>
          <w:b/>
        </w:rPr>
      </w:pPr>
    </w:p>
    <w:p w:rsidR="00227722" w:rsidRPr="00C0155F" w:rsidRDefault="00A80A75" w:rsidP="00C0155F">
      <w:pPr>
        <w:jc w:val="center"/>
        <w:rPr>
          <w:b/>
        </w:rPr>
      </w:pPr>
      <w:r w:rsidRPr="00C0155F">
        <w:rPr>
          <w:b/>
        </w:rPr>
        <w:t xml:space="preserve">  Благодарность</w:t>
      </w:r>
    </w:p>
    <w:p w:rsidR="00A80A75" w:rsidRPr="00C0155F" w:rsidRDefault="00A80A75" w:rsidP="00FA6B00">
      <w:pPr>
        <w:rPr>
          <w:b/>
        </w:rPr>
      </w:pPr>
      <w:r w:rsidRPr="00C0155F">
        <w:rPr>
          <w:b/>
        </w:rPr>
        <w:t xml:space="preserve">В администрацию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 обратилась жительница х. Большая </w:t>
      </w:r>
      <w:proofErr w:type="spellStart"/>
      <w:r w:rsidRPr="00C0155F">
        <w:rPr>
          <w:b/>
        </w:rPr>
        <w:t>Кирсановка</w:t>
      </w:r>
      <w:proofErr w:type="spellEnd"/>
      <w:r w:rsidRPr="00C0155F">
        <w:rPr>
          <w:b/>
        </w:rPr>
        <w:t xml:space="preserve"> с просьбой </w:t>
      </w:r>
      <w:r w:rsidR="00CB7993" w:rsidRPr="00C0155F">
        <w:rPr>
          <w:b/>
        </w:rPr>
        <w:t xml:space="preserve">напечатать на страницах нашего вестника благодарность фельдшеру </w:t>
      </w:r>
      <w:proofErr w:type="spellStart"/>
      <w:r w:rsidR="00CB7993" w:rsidRPr="00C0155F">
        <w:rPr>
          <w:b/>
        </w:rPr>
        <w:t>Большекирсановсого</w:t>
      </w:r>
      <w:proofErr w:type="spellEnd"/>
      <w:r w:rsidR="00CB7993" w:rsidRPr="00C0155F">
        <w:rPr>
          <w:b/>
        </w:rPr>
        <w:t xml:space="preserve"> </w:t>
      </w:r>
      <w:proofErr w:type="spellStart"/>
      <w:r w:rsidR="00CB7993" w:rsidRPr="00C0155F">
        <w:rPr>
          <w:b/>
        </w:rPr>
        <w:t>ФАПа</w:t>
      </w:r>
      <w:proofErr w:type="spellEnd"/>
      <w:r w:rsidR="00CB7993" w:rsidRPr="00C0155F">
        <w:rPr>
          <w:b/>
        </w:rPr>
        <w:t xml:space="preserve">  </w:t>
      </w:r>
      <w:proofErr w:type="spellStart"/>
      <w:r w:rsidR="00CB7993" w:rsidRPr="00C0155F">
        <w:rPr>
          <w:b/>
        </w:rPr>
        <w:t>Шайкиной</w:t>
      </w:r>
      <w:proofErr w:type="spellEnd"/>
      <w:r w:rsidR="00CB7993" w:rsidRPr="00C0155F">
        <w:rPr>
          <w:b/>
        </w:rPr>
        <w:t xml:space="preserve"> Татьяне Николаевне, </w:t>
      </w:r>
      <w:r w:rsidR="00AC41FD" w:rsidRPr="00C0155F">
        <w:rPr>
          <w:b/>
        </w:rPr>
        <w:t xml:space="preserve">за </w:t>
      </w:r>
      <w:r w:rsidR="00CB7993" w:rsidRPr="00C0155F">
        <w:rPr>
          <w:b/>
        </w:rPr>
        <w:t xml:space="preserve">добросовестное исполнение своих профессиональных </w:t>
      </w:r>
      <w:r w:rsidR="00AC41FD" w:rsidRPr="00C0155F">
        <w:rPr>
          <w:b/>
        </w:rPr>
        <w:t xml:space="preserve">обязанностей, за чуткость и внимание к пациентам. Пожелать Татьяне Николаевне и всем работникам местных </w:t>
      </w:r>
      <w:proofErr w:type="spellStart"/>
      <w:r w:rsidR="00AC41FD" w:rsidRPr="00C0155F">
        <w:rPr>
          <w:b/>
        </w:rPr>
        <w:t>ФАПов</w:t>
      </w:r>
      <w:proofErr w:type="spellEnd"/>
      <w:r w:rsidR="00AC41FD" w:rsidRPr="00C0155F">
        <w:rPr>
          <w:b/>
        </w:rPr>
        <w:t xml:space="preserve"> здоровья, удачи и всего самого наилучшего. </w:t>
      </w:r>
    </w:p>
    <w:p w:rsidR="00AC41FD" w:rsidRPr="00C0155F" w:rsidRDefault="00AC41FD" w:rsidP="00FA6B00">
      <w:pPr>
        <w:rPr>
          <w:b/>
        </w:rPr>
      </w:pPr>
      <w:r w:rsidRPr="00C0155F">
        <w:rPr>
          <w:b/>
        </w:rPr>
        <w:t xml:space="preserve">Семья </w:t>
      </w:r>
      <w:proofErr w:type="spellStart"/>
      <w:r w:rsidRPr="00C0155F">
        <w:rPr>
          <w:b/>
        </w:rPr>
        <w:t>Черногал</w:t>
      </w:r>
      <w:proofErr w:type="spellEnd"/>
      <w:proofErr w:type="gramStart"/>
      <w:r w:rsidRPr="00C0155F">
        <w:rPr>
          <w:b/>
        </w:rPr>
        <w:t xml:space="preserve"> .</w:t>
      </w:r>
      <w:proofErr w:type="gramEnd"/>
    </w:p>
    <w:p w:rsidR="00AC41FD" w:rsidRPr="00C0155F" w:rsidRDefault="00AC41FD" w:rsidP="00FA6B00">
      <w:pPr>
        <w:rPr>
          <w:b/>
          <w:i/>
        </w:rPr>
      </w:pPr>
    </w:p>
    <w:p w:rsidR="00FB4D9C" w:rsidRPr="00C0155F" w:rsidRDefault="00FB4D9C" w:rsidP="00FB4D9C">
      <w:pPr>
        <w:rPr>
          <w:b/>
          <w:bCs/>
          <w:sz w:val="27"/>
          <w:szCs w:val="27"/>
        </w:rPr>
      </w:pPr>
      <w:r w:rsidRPr="00C0155F">
        <w:rPr>
          <w:sz w:val="28"/>
          <w:szCs w:val="20"/>
        </w:rPr>
        <w:t xml:space="preserve">  </w:t>
      </w:r>
      <w:r w:rsidRPr="00C0155F">
        <w:rPr>
          <w:b/>
          <w:bCs/>
          <w:sz w:val="27"/>
          <w:szCs w:val="27"/>
        </w:rPr>
        <w:t>Памятка родителям по профилактике вовлечения подростков в деятельность запрещённых религиозных объединений, экстремистских движений и террористических организаций</w:t>
      </w:r>
    </w:p>
    <w:p w:rsidR="00FB4D9C" w:rsidRPr="00C0155F" w:rsidRDefault="00FB4D9C" w:rsidP="00FB4D9C">
      <w:pPr>
        <w:jc w:val="both"/>
      </w:pPr>
      <w:r w:rsidRPr="00C0155F">
        <w:t xml:space="preserve">   Основной «группой риска» для антиобщественной пропаганды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 Важно помнить, что попадание подростка под отрицательное влияние легче предупредить, чем впоследствии бороться с этой проблемой. 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 </w:t>
      </w:r>
    </w:p>
    <w:p w:rsidR="00FB4D9C" w:rsidRPr="00C0155F" w:rsidRDefault="00FB4D9C" w:rsidP="00FB4D9C">
      <w:pPr>
        <w:jc w:val="both"/>
      </w:pPr>
      <w:r w:rsidRPr="00C0155F">
        <w:lastRenderedPageBreak/>
        <w:t xml:space="preserve"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мирового социума и пропагандисты зачастую пользуются этим, трактуя определенные события в пользу своей идеологии. </w:t>
      </w:r>
    </w:p>
    <w:p w:rsidR="00FB4D9C" w:rsidRPr="00C0155F" w:rsidRDefault="00FB4D9C" w:rsidP="00FB4D9C">
      <w:pPr>
        <w:jc w:val="both"/>
      </w:pPr>
      <w:r w:rsidRPr="00C0155F">
        <w:t xml:space="preserve"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 </w:t>
      </w:r>
    </w:p>
    <w:p w:rsidR="00FB4D9C" w:rsidRPr="00C0155F" w:rsidRDefault="00FB4D9C" w:rsidP="00FB4D9C">
      <w:pPr>
        <w:jc w:val="both"/>
      </w:pPr>
      <w:r w:rsidRPr="00C0155F">
        <w:t xml:space="preserve">- Контролируйте информацию, которую получает ребенок. Обращайте </w:t>
      </w:r>
      <w:proofErr w:type="gramStart"/>
      <w:r w:rsidRPr="00C0155F">
        <w:t>внимание</w:t>
      </w:r>
      <w:proofErr w:type="gramEnd"/>
      <w:r w:rsidRPr="00C0155F">
        <w:t xml:space="preserve"> какие передачи смотрит, какие книги читает, на каких сайтах бывает. СМИ является мощным орудием в пропаганде антиобщественных элементов. </w:t>
      </w:r>
    </w:p>
    <w:p w:rsidR="00FB4D9C" w:rsidRPr="00C0155F" w:rsidRDefault="00FB4D9C" w:rsidP="00FB4D9C">
      <w:pPr>
        <w:jc w:val="both"/>
      </w:pPr>
      <w:r w:rsidRPr="00C0155F">
        <w:t xml:space="preserve">    Основные признаки того, что ребенок начинает подпадать под влияние чуждой идеологии, можно свести </w:t>
      </w:r>
      <w:proofErr w:type="gramStart"/>
      <w:r w:rsidRPr="00C0155F">
        <w:t>к</w:t>
      </w:r>
      <w:proofErr w:type="gramEnd"/>
      <w:r w:rsidRPr="00C0155F">
        <w:t xml:space="preserve"> следующим: </w:t>
      </w:r>
    </w:p>
    <w:p w:rsidR="00FB4D9C" w:rsidRPr="00C0155F" w:rsidRDefault="00FB4D9C" w:rsidP="00FB4D9C">
      <w:pPr>
        <w:jc w:val="both"/>
      </w:pPr>
      <w:r w:rsidRPr="00C0155F">
        <w:t xml:space="preserve">- его  манера поведения становится значительно более резкой и грубой (замкнутой и отрешенной), </w:t>
      </w:r>
    </w:p>
    <w:p w:rsidR="00FB4D9C" w:rsidRPr="00C0155F" w:rsidRDefault="00FB4D9C" w:rsidP="00FB4D9C">
      <w:pPr>
        <w:jc w:val="both"/>
      </w:pPr>
      <w:r w:rsidRPr="00C0155F">
        <w:t xml:space="preserve">- резко изменяется стиль одежды и внешнего вида, </w:t>
      </w:r>
    </w:p>
    <w:p w:rsidR="00FB4D9C" w:rsidRPr="00C0155F" w:rsidRDefault="00FB4D9C" w:rsidP="00FB4D9C">
      <w:pPr>
        <w:jc w:val="both"/>
      </w:pPr>
      <w:r w:rsidRPr="00C0155F">
        <w:t xml:space="preserve">- 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C0155F">
        <w:t>экстремистко-политического</w:t>
      </w:r>
      <w:proofErr w:type="spellEnd"/>
      <w:r w:rsidRPr="00C0155F">
        <w:t xml:space="preserve">  содержания; </w:t>
      </w:r>
    </w:p>
    <w:p w:rsidR="00FB4D9C" w:rsidRPr="00C0155F" w:rsidRDefault="00FB4D9C" w:rsidP="00FB4D9C">
      <w:pPr>
        <w:jc w:val="both"/>
      </w:pPr>
      <w:r w:rsidRPr="00C0155F">
        <w:t xml:space="preserve">- в доме появляется непонятная и нетипичная символика или атрибутика; </w:t>
      </w:r>
    </w:p>
    <w:p w:rsidR="00FB4D9C" w:rsidRPr="00C0155F" w:rsidRDefault="00FB4D9C" w:rsidP="00FB4D9C">
      <w:pPr>
        <w:jc w:val="both"/>
      </w:pPr>
      <w:r w:rsidRPr="00C0155F">
        <w:t xml:space="preserve">- подросток проводит много времени за компьютером или самообразованием по вопросам, не относящимся к школьному обучению,  фильмам, компьютерным играм; </w:t>
      </w:r>
    </w:p>
    <w:p w:rsidR="00FB4D9C" w:rsidRPr="00C0155F" w:rsidRDefault="00FB4D9C" w:rsidP="00FB4D9C">
      <w:pPr>
        <w:jc w:val="both"/>
      </w:pPr>
      <w:r w:rsidRPr="00C0155F">
        <w:t xml:space="preserve">- повышенное увлечение вредными привычками; </w:t>
      </w:r>
    </w:p>
    <w:p w:rsidR="00FB4D9C" w:rsidRPr="00C0155F" w:rsidRDefault="00FB4D9C" w:rsidP="00FB4D9C">
      <w:pPr>
        <w:jc w:val="both"/>
      </w:pPr>
      <w:r w:rsidRPr="00C0155F">
        <w:t xml:space="preserve">- резкое увеличение числа разговоров на политические, религиозные и социальные темы, в ходе которых высказываются крайние суждения с признаками нетерпимости; </w:t>
      </w:r>
    </w:p>
    <w:p w:rsidR="00FB4D9C" w:rsidRPr="00C0155F" w:rsidRDefault="00FB4D9C" w:rsidP="00FB4D9C">
      <w:pPr>
        <w:jc w:val="both"/>
      </w:pPr>
    </w:p>
    <w:p w:rsidR="00FB4D9C" w:rsidRPr="00C0155F" w:rsidRDefault="00FB4D9C" w:rsidP="00FB4D9C">
      <w:pPr>
        <w:jc w:val="both"/>
      </w:pPr>
      <w:r w:rsidRPr="00C0155F">
        <w:t xml:space="preserve">   Если вы подозреваете, что ваш ребенок попал под влияние организации, деятельность которой запрещена в РФ,  не паникуйте, но действуйте быстро и решительно: </w:t>
      </w:r>
    </w:p>
    <w:p w:rsidR="00FB4D9C" w:rsidRPr="00C0155F" w:rsidRDefault="00FB4D9C" w:rsidP="00FB4D9C">
      <w:pPr>
        <w:jc w:val="both"/>
      </w:pPr>
      <w:r w:rsidRPr="00C0155F">
        <w:t xml:space="preserve">1. Не осуждайте категорически увлечение подростка, идеологию группы - такая манера точно натолкнется на протест. Попытайтесь выяснить причину его настроения, аккуратно обсудите, зачем ему это нужно. </w:t>
      </w:r>
    </w:p>
    <w:p w:rsidR="00FB4D9C" w:rsidRPr="00C0155F" w:rsidRDefault="00FB4D9C" w:rsidP="00FB4D9C">
      <w:pPr>
        <w:jc w:val="both"/>
      </w:pPr>
      <w:r w:rsidRPr="00C0155F"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национальностей, религий и рас вместе добивались определенных целей. Обязательным условием такого общения должны быть мягкость и ненавязчивость. </w:t>
      </w:r>
    </w:p>
    <w:p w:rsidR="00FB4D9C" w:rsidRPr="00C0155F" w:rsidRDefault="00FB4D9C" w:rsidP="00FB4D9C">
      <w:pPr>
        <w:jc w:val="both"/>
        <w:rPr>
          <w:sz w:val="20"/>
          <w:szCs w:val="28"/>
        </w:rPr>
      </w:pPr>
      <w:r w:rsidRPr="00C0155F">
        <w:t xml:space="preserve">3. Ограничьте общение подростка со знакомыми, оказывающими на него негативное влияние, попытайтесь изолировать от лидера группы. </w:t>
      </w:r>
      <w:r w:rsidRPr="00C0155F">
        <w:rPr>
          <w:b/>
        </w:rPr>
        <w:t xml:space="preserve">Будьте более внимательны к своим детям! </w:t>
      </w:r>
    </w:p>
    <w:p w:rsidR="006A52A5" w:rsidRPr="00C0155F" w:rsidRDefault="006A52A5" w:rsidP="006A52A5"/>
    <w:p w:rsidR="006A52A5" w:rsidRPr="00C0155F" w:rsidRDefault="006A52A5" w:rsidP="006A52A5"/>
    <w:p w:rsidR="001B31D6" w:rsidRPr="00C0155F" w:rsidRDefault="001B31D6" w:rsidP="001B31D6">
      <w:pPr>
        <w:pStyle w:val="Style10"/>
        <w:widowControl/>
        <w:jc w:val="both"/>
        <w:rPr>
          <w:rStyle w:val="FontStyle16"/>
          <w:b/>
        </w:rPr>
      </w:pPr>
      <w:r w:rsidRPr="00C0155F">
        <w:rPr>
          <w:rStyle w:val="FontStyle16"/>
          <w:b/>
        </w:rPr>
        <w:t xml:space="preserve">УГОЛОК </w:t>
      </w:r>
      <w:proofErr w:type="spellStart"/>
      <w:r w:rsidRPr="00C0155F">
        <w:rPr>
          <w:rStyle w:val="FontStyle16"/>
          <w:b/>
        </w:rPr>
        <w:t>ГОиЧС</w:t>
      </w:r>
      <w:proofErr w:type="spellEnd"/>
    </w:p>
    <w:p w:rsidR="00C01DCD" w:rsidRPr="00C0155F" w:rsidRDefault="00C01DCD" w:rsidP="00C01DCD">
      <w:pPr>
        <w:pStyle w:val="style1"/>
        <w:spacing w:before="90" w:beforeAutospacing="0" w:after="90" w:afterAutospacing="0"/>
        <w:jc w:val="center"/>
      </w:pPr>
      <w:r w:rsidRPr="00C0155F">
        <w:rPr>
          <w:b/>
          <w:bCs/>
        </w:rPr>
        <w:t>Когда можно звонить по номеру 112</w:t>
      </w:r>
    </w:p>
    <w:p w:rsidR="00C01DCD" w:rsidRPr="00C0155F" w:rsidRDefault="00C01DCD" w:rsidP="00C01DCD">
      <w:pPr>
        <w:pStyle w:val="style1"/>
        <w:spacing w:before="90" w:beforeAutospacing="0" w:after="90" w:afterAutospacing="0"/>
        <w:jc w:val="both"/>
      </w:pPr>
      <w:r w:rsidRPr="00C0155F">
        <w:rPr>
          <w:b/>
          <w:bCs/>
        </w:rPr>
        <w:t>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ситуаций.</w:t>
      </w:r>
      <w:r w:rsidRPr="00C0155F">
        <w:rPr>
          <w:rStyle w:val="apple-converted-space"/>
          <w:b/>
          <w:bCs/>
        </w:rPr>
        <w:t> </w:t>
      </w:r>
      <w:r w:rsidRPr="00C0155F">
        <w:rPr>
          <w:b/>
          <w:bCs/>
        </w:rPr>
        <w:br/>
        <w:t>Если у вас возникла экстренная ситуация или проблема, когда требуется немедленная помощь служб экстренного реагирования:</w:t>
      </w:r>
    </w:p>
    <w:p w:rsidR="00C01DCD" w:rsidRPr="00C0155F" w:rsidRDefault="00C01DCD" w:rsidP="00C01DCD">
      <w:pPr>
        <w:pStyle w:val="style1"/>
        <w:spacing w:before="90" w:beforeAutospacing="0" w:after="90" w:afterAutospacing="0"/>
      </w:pPr>
      <w:r w:rsidRPr="00C0155F">
        <w:t>• пожарной охраны;</w:t>
      </w:r>
      <w:r w:rsidRPr="00C0155F">
        <w:rPr>
          <w:rStyle w:val="apple-converted-space"/>
        </w:rPr>
        <w:t> </w:t>
      </w:r>
      <w:r w:rsidRPr="00C0155F">
        <w:br/>
        <w:t>• реагирования в чрезвычайных ситуациях;</w:t>
      </w:r>
      <w:r w:rsidRPr="00C0155F">
        <w:rPr>
          <w:rStyle w:val="apple-converted-space"/>
        </w:rPr>
        <w:t> </w:t>
      </w:r>
      <w:r w:rsidRPr="00C0155F">
        <w:br/>
        <w:t>• полиции;</w:t>
      </w:r>
      <w:r w:rsidRPr="00C0155F">
        <w:rPr>
          <w:rStyle w:val="apple-converted-space"/>
        </w:rPr>
        <w:t> </w:t>
      </w:r>
      <w:r w:rsidRPr="00C0155F">
        <w:br/>
      </w:r>
      <w:r w:rsidRPr="00C0155F">
        <w:lastRenderedPageBreak/>
        <w:t>• скорой медицинской помощи;</w:t>
      </w:r>
      <w:r w:rsidRPr="00C0155F">
        <w:rPr>
          <w:rStyle w:val="apple-converted-space"/>
        </w:rPr>
        <w:t> </w:t>
      </w:r>
      <w:r w:rsidRPr="00C0155F">
        <w:br/>
        <w:t>• аварийной службы газовой сети;</w:t>
      </w:r>
      <w:r w:rsidRPr="00C0155F">
        <w:rPr>
          <w:rStyle w:val="apple-converted-space"/>
        </w:rPr>
        <w:t> </w:t>
      </w:r>
      <w:r w:rsidRPr="00C0155F">
        <w:br/>
        <w:t>• «Антитеррор».</w:t>
      </w:r>
    </w:p>
    <w:p w:rsidR="00C01DCD" w:rsidRPr="00C0155F" w:rsidRDefault="00C01DCD" w:rsidP="00C01DCD">
      <w:pPr>
        <w:pStyle w:val="style1"/>
        <w:spacing w:before="90" w:beforeAutospacing="0" w:after="90" w:afterAutospacing="0"/>
        <w:jc w:val="both"/>
      </w:pPr>
      <w:r w:rsidRPr="00C0155F">
        <w:t>Наберите номер</w:t>
      </w:r>
      <w:r w:rsidRPr="00C0155F">
        <w:rPr>
          <w:rStyle w:val="apple-converted-space"/>
        </w:rPr>
        <w:t> </w:t>
      </w:r>
      <w:r w:rsidRPr="00C0155F">
        <w:rPr>
          <w:b/>
          <w:bCs/>
        </w:rPr>
        <w:t>112</w:t>
      </w:r>
      <w:r w:rsidRPr="00C0155F">
        <w:rPr>
          <w:rStyle w:val="apple-converted-space"/>
        </w:rPr>
        <w:t> </w:t>
      </w:r>
      <w:r w:rsidRPr="00C0155F">
        <w:t>и вам придут на помощь. Не звоните по номеру</w:t>
      </w:r>
      <w:r w:rsidRPr="00C0155F">
        <w:rPr>
          <w:rStyle w:val="apple-converted-space"/>
        </w:rPr>
        <w:t> </w:t>
      </w:r>
      <w:r w:rsidRPr="00C0155F">
        <w:rPr>
          <w:b/>
          <w:bCs/>
        </w:rPr>
        <w:t>112</w:t>
      </w:r>
      <w:r w:rsidRPr="00C0155F">
        <w:rPr>
          <w:rStyle w:val="apple-converted-space"/>
        </w:rPr>
        <w:t> </w:t>
      </w:r>
      <w:r w:rsidRPr="00C0155F">
        <w:t>в случаях получения справочной информации иного характера, кроме экстренной ситуации. Для этого есть другие номера телефонов, найдите их в телефонных справочниках.</w:t>
      </w:r>
      <w:r w:rsidRPr="00C0155F">
        <w:br/>
        <w:t>Детей также нужно учить, как звонить по номеру</w:t>
      </w:r>
      <w:r w:rsidRPr="00C0155F">
        <w:rPr>
          <w:rStyle w:val="apple-converted-space"/>
        </w:rPr>
        <w:t> </w:t>
      </w:r>
      <w:r w:rsidRPr="00C0155F">
        <w:rPr>
          <w:b/>
          <w:bCs/>
        </w:rPr>
        <w:t>112</w:t>
      </w:r>
      <w:r w:rsidRPr="00C0155F">
        <w:t>. Дети должны знать, что номер</w:t>
      </w:r>
      <w:r w:rsidRPr="00C0155F">
        <w:rPr>
          <w:rStyle w:val="apple-converted-space"/>
        </w:rPr>
        <w:t> </w:t>
      </w:r>
      <w:r w:rsidRPr="00C0155F">
        <w:rPr>
          <w:b/>
          <w:bCs/>
        </w:rPr>
        <w:t>112</w:t>
      </w:r>
      <w:r w:rsidRPr="00C0155F">
        <w:rPr>
          <w:rStyle w:val="apple-converted-space"/>
        </w:rPr>
        <w:t> </w:t>
      </w:r>
      <w:r w:rsidRPr="00C0155F">
        <w:t>является только для экстренного использования.</w:t>
      </w:r>
    </w:p>
    <w:p w:rsidR="00C01DCD" w:rsidRPr="00C0155F" w:rsidRDefault="00C01DCD" w:rsidP="00C01DCD">
      <w:pPr>
        <w:pStyle w:val="style1"/>
        <w:spacing w:before="90" w:beforeAutospacing="0" w:after="90" w:afterAutospacing="0"/>
        <w:jc w:val="center"/>
      </w:pPr>
      <w:r w:rsidRPr="00C0155F">
        <w:rPr>
          <w:b/>
          <w:bCs/>
        </w:rPr>
        <w:t>Некоторые запреты по номеру 112</w:t>
      </w:r>
    </w:p>
    <w:p w:rsidR="00C01DCD" w:rsidRPr="00C0155F" w:rsidRDefault="00C01DCD" w:rsidP="00C01DCD">
      <w:pPr>
        <w:pStyle w:val="style1"/>
        <w:spacing w:before="90" w:beforeAutospacing="0" w:after="90" w:afterAutospacing="0"/>
        <w:jc w:val="both"/>
      </w:pPr>
      <w:r w:rsidRPr="00C0155F">
        <w:t>Никогда не делайте пробный вызов по номеру</w:t>
      </w:r>
      <w:r w:rsidRPr="00C0155F">
        <w:rPr>
          <w:rStyle w:val="apple-converted-space"/>
        </w:rPr>
        <w:t> </w:t>
      </w:r>
      <w:r w:rsidRPr="00C0155F">
        <w:rPr>
          <w:b/>
          <w:bCs/>
        </w:rPr>
        <w:t>112</w:t>
      </w:r>
      <w:r w:rsidRPr="00C0155F">
        <w:t>. Пробные звонки занимают оператора и телефонные линии. В системе-112 всегда должны быть свободные линии доступные для людей, которые звонят по экстренным ситуациям.</w:t>
      </w:r>
      <w:r w:rsidRPr="00C0155F">
        <w:br/>
        <w:t>Если вы случайно позвонили в систему-112, не вешайте трубку, пусть оператор знает, что вы случайно набрали номер. При наборе номера</w:t>
      </w:r>
      <w:r w:rsidRPr="00C0155F">
        <w:rPr>
          <w:rStyle w:val="apple-converted-space"/>
        </w:rPr>
        <w:t> </w:t>
      </w:r>
      <w:r w:rsidRPr="00C0155F">
        <w:rPr>
          <w:b/>
          <w:bCs/>
        </w:rPr>
        <w:t>112</w:t>
      </w:r>
      <w:r w:rsidRPr="00C0155F">
        <w:rPr>
          <w:rStyle w:val="apple-converted-space"/>
        </w:rPr>
        <w:t> </w:t>
      </w:r>
      <w:r w:rsidRPr="00C0155F">
        <w:t>система-112 выдает оператору, номер телефона, с которого был вызов.</w:t>
      </w:r>
      <w:r w:rsidRPr="00C0155F">
        <w:rPr>
          <w:rStyle w:val="apple-converted-space"/>
        </w:rPr>
        <w:t> </w:t>
      </w:r>
      <w:r w:rsidRPr="00C0155F">
        <w:br/>
        <w:t>К сожалению, большинство вешают трубку, и вызов становится ложным, на что тратятся ценные силы и средства, которые могут быть нужны в другом месте.</w:t>
      </w:r>
    </w:p>
    <w:p w:rsidR="00C01DCD" w:rsidRPr="00C0155F" w:rsidRDefault="00C01DCD" w:rsidP="00C01DCD">
      <w:pPr>
        <w:pStyle w:val="style1"/>
        <w:spacing w:before="90" w:beforeAutospacing="0" w:after="90" w:afterAutospacing="0"/>
        <w:jc w:val="center"/>
      </w:pPr>
      <w:r w:rsidRPr="00C0155F">
        <w:rPr>
          <w:b/>
          <w:bCs/>
        </w:rPr>
        <w:t>Помните!</w:t>
      </w:r>
    </w:p>
    <w:p w:rsidR="00C01DCD" w:rsidRPr="00C0155F" w:rsidRDefault="00C01DCD" w:rsidP="00C01DCD">
      <w:pPr>
        <w:pStyle w:val="style1"/>
        <w:spacing w:before="90" w:beforeAutospacing="0" w:after="90" w:afterAutospacing="0"/>
        <w:jc w:val="both"/>
      </w:pPr>
      <w:r w:rsidRPr="00C0155F">
        <w:t>В некоторых чрезвычайных ситуациях требуется более одной службы экстренного реагирования (пожарной, скорой помощи и полиции). Сообщите оператору системы-112, какая служба реагирования необходима в срочном порядке.</w:t>
      </w:r>
      <w:r w:rsidRPr="00C0155F">
        <w:br/>
        <w:t>Например, автокатастрофа с серьезной травмой, потребует скорой помощи и полиции. Больше всего нужна машина скорой помощи, чтобы срочно разобраться с потерпевшим. Сообщите оператору, что требуется скорая помощь.</w:t>
      </w:r>
      <w:r w:rsidRPr="00C0155F">
        <w:br/>
        <w:t>Система-112 имеет со всеми экстренными службами прямую связь, и в случае необходимости сообщает им для немедленного реагирования всю информацию.</w:t>
      </w:r>
    </w:p>
    <w:p w:rsidR="00FB4D9C" w:rsidRPr="00C0155F" w:rsidRDefault="00FB4D9C" w:rsidP="00C01DCD">
      <w:pPr>
        <w:pStyle w:val="style1"/>
        <w:spacing w:before="90" w:beforeAutospacing="0" w:after="90" w:afterAutospacing="0"/>
        <w:jc w:val="both"/>
      </w:pPr>
    </w:p>
    <w:p w:rsidR="00FB4D9C" w:rsidRPr="00C0155F" w:rsidRDefault="00FB4D9C" w:rsidP="00FB4D9C">
      <w:pPr>
        <w:jc w:val="center"/>
        <w:rPr>
          <w:b/>
          <w:bCs/>
        </w:rPr>
      </w:pPr>
      <w:r w:rsidRPr="00C0155F">
        <w:rPr>
          <w:b/>
          <w:bCs/>
        </w:rPr>
        <w:t>Чтобы избежать пожаров выполняйте правила пожарной безопасности: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Не курите в постели! Это может привести к пожару с самыми тяжелыми последствиями.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Спички, аэрозольные предметы бытовой химии и др. огнеопасные вещества храните в недоступных для детей местах.</w:t>
      </w:r>
    </w:p>
    <w:p w:rsidR="00FB4D9C" w:rsidRPr="00C0155F" w:rsidRDefault="00FB4D9C" w:rsidP="00FB4D9C">
      <w:pPr>
        <w:jc w:val="both"/>
      </w:pPr>
      <w:r w:rsidRPr="00C0155F">
        <w:t xml:space="preserve">   Не позволяйте малолетним детям самовольное включение электроприборов и газовых плиток.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Разъясните детям опасность игры с огнем, не оставляйте малолетних детей  одних в квартирах без присмотра.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Не заправляйте керосиновые приборы во время их работы и в помещениях. Керосин для этих приборов храните в металлической таре с плотно закрывающейся крышкой в количестве не более 10 литров.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Электропроводку в квартирах и в хозяйственных постройках содержите в исправном состоянии, монтаж и ремонт ее проводите только при помощи электромонтера.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В случае нагревания </w:t>
      </w:r>
      <w:proofErr w:type="spellStart"/>
      <w:r w:rsidRPr="00C0155F">
        <w:t>электророзетки</w:t>
      </w:r>
      <w:proofErr w:type="spellEnd"/>
      <w:r w:rsidRPr="00C0155F">
        <w:t xml:space="preserve">, </w:t>
      </w:r>
      <w:proofErr w:type="spellStart"/>
      <w:r w:rsidRPr="00C0155F">
        <w:t>электровилки</w:t>
      </w:r>
      <w:proofErr w:type="spellEnd"/>
      <w:r w:rsidRPr="00C0155F">
        <w:t xml:space="preserve">, искрения или короткого замыкания электропроводки (электроприборов) немедленно отключите их, организуйте ремонт </w:t>
      </w:r>
      <w:proofErr w:type="gramStart"/>
      <w:r w:rsidRPr="00C0155F">
        <w:t>в</w:t>
      </w:r>
      <w:proofErr w:type="gramEnd"/>
      <w:r w:rsidRPr="00C0155F">
        <w:t xml:space="preserve"> </w:t>
      </w:r>
      <w:proofErr w:type="gramStart"/>
      <w:r w:rsidRPr="00C0155F">
        <w:t>при</w:t>
      </w:r>
      <w:proofErr w:type="gramEnd"/>
      <w:r w:rsidRPr="00C0155F">
        <w:t xml:space="preserve"> помощи специалиста.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Не сушите одежду и другие сгораемые материалы над печами, каминами, газовыми плитками и электронагревательными приборами.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Не закрывайте электрические лампы люстр, бра и других светильников бумагой или тканями.</w:t>
      </w:r>
    </w:p>
    <w:p w:rsidR="00FB4D9C" w:rsidRPr="00C0155F" w:rsidRDefault="00FB4D9C" w:rsidP="00FB4D9C">
      <w:pPr>
        <w:ind w:firstLine="426"/>
        <w:jc w:val="both"/>
      </w:pPr>
      <w:r w:rsidRPr="00C0155F">
        <w:lastRenderedPageBreak/>
        <w:t xml:space="preserve">   Перед началом отопительного сезона отопительные печи, их дымоходы тщательно проверьте, побелите, отремонтируйте и очистите от сажи.    </w:t>
      </w:r>
    </w:p>
    <w:p w:rsidR="00FB4D9C" w:rsidRPr="00C0155F" w:rsidRDefault="00FB4D9C" w:rsidP="00FB4D9C">
      <w:pPr>
        <w:ind w:firstLine="426"/>
        <w:jc w:val="both"/>
      </w:pPr>
      <w:r w:rsidRPr="00C0155F">
        <w:t xml:space="preserve">   </w:t>
      </w:r>
    </w:p>
    <w:p w:rsidR="00FB4D9C" w:rsidRPr="00C0155F" w:rsidRDefault="00FB4D9C" w:rsidP="00FB4D9C">
      <w:pPr>
        <w:jc w:val="center"/>
        <w:rPr>
          <w:b/>
          <w:bCs/>
        </w:rPr>
      </w:pPr>
      <w:r w:rsidRPr="00C0155F">
        <w:rPr>
          <w:b/>
          <w:bCs/>
        </w:rPr>
        <w:t>ГРАЖДАНЕ</w:t>
      </w:r>
      <w:proofErr w:type="gramStart"/>
      <w:r w:rsidRPr="00C0155F">
        <w:rPr>
          <w:b/>
          <w:bCs/>
        </w:rPr>
        <w:t xml:space="preserve"> !</w:t>
      </w:r>
      <w:proofErr w:type="gramEnd"/>
    </w:p>
    <w:p w:rsidR="00FB4D9C" w:rsidRPr="00C0155F" w:rsidRDefault="00FB4D9C" w:rsidP="00FB4D9C">
      <w:pPr>
        <w:rPr>
          <w:b/>
          <w:bCs/>
        </w:rPr>
      </w:pPr>
      <w:r w:rsidRPr="00C0155F">
        <w:rPr>
          <w:b/>
          <w:bCs/>
        </w:rPr>
        <w:t xml:space="preserve">Будьте осторожны с огнем! Не бросайте спичек и окурков не </w:t>
      </w:r>
      <w:proofErr w:type="gramStart"/>
      <w:r w:rsidRPr="00C0155F">
        <w:rPr>
          <w:b/>
          <w:bCs/>
        </w:rPr>
        <w:t>затушенными</w:t>
      </w:r>
      <w:proofErr w:type="gramEnd"/>
      <w:r w:rsidRPr="00C0155F">
        <w:rPr>
          <w:b/>
          <w:bCs/>
        </w:rPr>
        <w:t xml:space="preserve">! </w:t>
      </w:r>
    </w:p>
    <w:p w:rsidR="00FB4D9C" w:rsidRPr="00C0155F" w:rsidRDefault="00FB4D9C" w:rsidP="00FB4D9C">
      <w:pPr>
        <w:rPr>
          <w:b/>
          <w:bCs/>
        </w:rPr>
      </w:pPr>
      <w:r w:rsidRPr="00C0155F">
        <w:rPr>
          <w:b/>
          <w:bCs/>
        </w:rPr>
        <w:t>При возникновении пожара немедленно сообщите в пожарную охрану по телефону «01», указав свой точный адрес, примите меры к тушению имеющимися средствами пожаротушения.</w:t>
      </w:r>
    </w:p>
    <w:p w:rsidR="00FB4D9C" w:rsidRPr="00C0155F" w:rsidRDefault="00FB4D9C" w:rsidP="00FB4D9C"/>
    <w:p w:rsidR="00FB4D9C" w:rsidRPr="00C0155F" w:rsidRDefault="00FB4D9C" w:rsidP="00FB4D9C">
      <w:pPr>
        <w:jc w:val="center"/>
        <w:rPr>
          <w:b/>
          <w:sz w:val="28"/>
          <w:szCs w:val="28"/>
        </w:rPr>
      </w:pPr>
      <w:r w:rsidRPr="00C0155F">
        <w:rPr>
          <w:b/>
          <w:sz w:val="28"/>
          <w:szCs w:val="28"/>
        </w:rPr>
        <w:t>ПАМЯТКА ДЛЯ НАСЕЛЕНИЯ О МЕРАХ БЕЗОПАСНОСТИ ПРИ ИСПОЛЬЗОВАНИИ ГАЗА В БЫТУ</w:t>
      </w:r>
    </w:p>
    <w:p w:rsidR="00FB4D9C" w:rsidRPr="00C0155F" w:rsidRDefault="00FB4D9C" w:rsidP="00FB4D9C">
      <w:pPr>
        <w:jc w:val="both"/>
      </w:pPr>
      <w:r w:rsidRPr="00C0155F">
        <w:t xml:space="preserve">Запомните – 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 </w:t>
      </w:r>
    </w:p>
    <w:p w:rsidR="00FB4D9C" w:rsidRPr="00C0155F" w:rsidRDefault="00FB4D9C" w:rsidP="00FB4D9C">
      <w:pPr>
        <w:jc w:val="both"/>
        <w:rPr>
          <w:b/>
          <w:sz w:val="28"/>
          <w:szCs w:val="28"/>
        </w:rPr>
      </w:pPr>
      <w:r w:rsidRPr="00C0155F">
        <w:rPr>
          <w:b/>
          <w:sz w:val="28"/>
          <w:szCs w:val="28"/>
        </w:rPr>
        <w:t>ПРИ ВОЗНИКНОВЕНИИ АВАРИЙНОЙ СИТУАЦИИ:</w:t>
      </w:r>
    </w:p>
    <w:p w:rsidR="00FB4D9C" w:rsidRPr="00C0155F" w:rsidRDefault="00FB4D9C" w:rsidP="00FB4D9C">
      <w:pPr>
        <w:jc w:val="both"/>
      </w:pPr>
      <w:r w:rsidRPr="00C0155F">
        <w:t xml:space="preserve"> - немедленно перекройте кран подачи газа; </w:t>
      </w:r>
    </w:p>
    <w:p w:rsidR="00FB4D9C" w:rsidRPr="00C0155F" w:rsidRDefault="00FB4D9C" w:rsidP="00FB4D9C">
      <w:pPr>
        <w:jc w:val="both"/>
      </w:pPr>
      <w:r w:rsidRPr="00C0155F">
        <w:t>- откройте все окна для проветривания помещения;</w:t>
      </w:r>
    </w:p>
    <w:p w:rsidR="00FB4D9C" w:rsidRPr="00C0155F" w:rsidRDefault="00FB4D9C" w:rsidP="00FB4D9C">
      <w:pPr>
        <w:jc w:val="both"/>
      </w:pPr>
      <w:r w:rsidRPr="00C0155F">
        <w:t xml:space="preserve"> - вызовите аварийную газовую службу по телефону 04 или службу спасения по телефону  112;</w:t>
      </w:r>
    </w:p>
    <w:p w:rsidR="00FB4D9C" w:rsidRPr="00C0155F" w:rsidRDefault="00FB4D9C" w:rsidP="00FB4D9C">
      <w:pPr>
        <w:jc w:val="both"/>
      </w:pPr>
      <w:r w:rsidRPr="00C0155F">
        <w:t>-  не курить, не зажигать огонь; не включать и не выключать электроосвещение и электроприборы;</w:t>
      </w:r>
    </w:p>
    <w:p w:rsidR="00FB4D9C" w:rsidRPr="00C0155F" w:rsidRDefault="00FB4D9C" w:rsidP="00FB4D9C">
      <w:pPr>
        <w:jc w:val="both"/>
      </w:pPr>
      <w:r w:rsidRPr="00C0155F">
        <w:t xml:space="preserve"> - если запах  газа сильный и невозможно перекрыть кран подачи газа, то немедленно покиньте помещение (квартиру) и предупредите соседей. </w:t>
      </w:r>
    </w:p>
    <w:p w:rsidR="00FB4D9C" w:rsidRPr="00C0155F" w:rsidRDefault="00FB4D9C" w:rsidP="00FB4D9C">
      <w:pPr>
        <w:jc w:val="both"/>
        <w:rPr>
          <w:b/>
        </w:rPr>
      </w:pPr>
      <w:r w:rsidRPr="00C0155F">
        <w:rPr>
          <w:b/>
        </w:rPr>
        <w:t xml:space="preserve">Категорически запрещается!!!! </w:t>
      </w:r>
    </w:p>
    <w:p w:rsidR="00FB4D9C" w:rsidRPr="00C0155F" w:rsidRDefault="00FB4D9C" w:rsidP="00FB4D9C">
      <w:pPr>
        <w:jc w:val="both"/>
      </w:pPr>
      <w:r w:rsidRPr="00C0155F">
        <w:t>1. Производить самостоятельную перестановку, замену и ремонт газовых приборов.</w:t>
      </w:r>
    </w:p>
    <w:p w:rsidR="00FB4D9C" w:rsidRPr="00C0155F" w:rsidRDefault="00FB4D9C" w:rsidP="00FB4D9C">
      <w:pPr>
        <w:jc w:val="both"/>
      </w:pPr>
      <w:r w:rsidRPr="00C0155F">
        <w:t xml:space="preserve">2. Вносить изменения в конструкцию газовых приборов. Изменять устройство дымовых и вентиляционных систем. </w:t>
      </w:r>
    </w:p>
    <w:p w:rsidR="00FB4D9C" w:rsidRPr="00C0155F" w:rsidRDefault="00FB4D9C" w:rsidP="00FB4D9C">
      <w:pPr>
        <w:jc w:val="both"/>
      </w:pPr>
      <w:r w:rsidRPr="00C0155F">
        <w:t>3. Отключать автоматику безопасности и регулирования, пользоваться газом при неисправных газовых приборах, газовых баллонах, особенно при обнаружении утечки газа.</w:t>
      </w:r>
    </w:p>
    <w:p w:rsidR="00FB4D9C" w:rsidRPr="00C0155F" w:rsidRDefault="00FB4D9C" w:rsidP="00FB4D9C">
      <w:pPr>
        <w:jc w:val="both"/>
      </w:pPr>
      <w:r w:rsidRPr="00C0155F">
        <w:t>4..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FB4D9C" w:rsidRPr="00C0155F" w:rsidRDefault="00FB4D9C" w:rsidP="00FB4D9C">
      <w:pPr>
        <w:jc w:val="both"/>
      </w:pPr>
      <w:r w:rsidRPr="00C0155F">
        <w:t xml:space="preserve"> 5. Допускать к использованию газовыми приборами детей, лиц, не контролирующих свои действия и не знающих правил пользования этими приборами. </w:t>
      </w:r>
    </w:p>
    <w:p w:rsidR="00FB4D9C" w:rsidRPr="00C0155F" w:rsidRDefault="00FB4D9C" w:rsidP="00FB4D9C">
      <w:pPr>
        <w:jc w:val="both"/>
      </w:pPr>
      <w:r w:rsidRPr="00C0155F">
        <w:t xml:space="preserve">6. Использовать газ и газовые приборы не по назначению. Пользоваться газовыми плитами для отопления помещений. </w:t>
      </w:r>
    </w:p>
    <w:p w:rsidR="00FB4D9C" w:rsidRPr="00C0155F" w:rsidRDefault="00FB4D9C" w:rsidP="00FB4D9C">
      <w:pPr>
        <w:jc w:val="both"/>
      </w:pPr>
      <w:r w:rsidRPr="00C0155F">
        <w:t xml:space="preserve">7. Применять открытый огонь для обнаружения утечки газа (с этой целью используется мыльная эмульсия или специальные приборы). </w:t>
      </w:r>
    </w:p>
    <w:p w:rsidR="00FB4D9C" w:rsidRPr="00C0155F" w:rsidRDefault="00FB4D9C" w:rsidP="00FB4D9C">
      <w:pPr>
        <w:jc w:val="both"/>
      </w:pPr>
      <w:r w:rsidRPr="00C0155F">
        <w:t>8. Располагать баллоны против топочных дверок печей на расстоянии менее двух метров.</w:t>
      </w:r>
    </w:p>
    <w:p w:rsidR="00FB4D9C" w:rsidRPr="00C0155F" w:rsidRDefault="00FB4D9C" w:rsidP="00FB4D9C">
      <w:pPr>
        <w:jc w:val="both"/>
      </w:pPr>
      <w:r w:rsidRPr="00C0155F">
        <w:t xml:space="preserve"> 9. Привязывать к газопроводам веревки и нагружать газопроводы. </w:t>
      </w:r>
    </w:p>
    <w:p w:rsidR="00FB4D9C" w:rsidRDefault="00FB4D9C" w:rsidP="00FB4D9C">
      <w:pPr>
        <w:jc w:val="center"/>
        <w:rPr>
          <w:b/>
          <w:sz w:val="28"/>
          <w:szCs w:val="28"/>
        </w:rPr>
      </w:pPr>
      <w:r w:rsidRPr="00C0155F">
        <w:rPr>
          <w:b/>
          <w:sz w:val="28"/>
          <w:szCs w:val="28"/>
        </w:rPr>
        <w:t>СОБЛЮДАЙТЕ ПРАВИЛА БЕЗОПАСНОСТИ!</w:t>
      </w:r>
    </w:p>
    <w:p w:rsidR="00704678" w:rsidRDefault="00704678" w:rsidP="00FB4D9C">
      <w:pPr>
        <w:jc w:val="center"/>
        <w:rPr>
          <w:b/>
          <w:sz w:val="28"/>
          <w:szCs w:val="28"/>
        </w:rPr>
      </w:pPr>
    </w:p>
    <w:p w:rsidR="00704678" w:rsidRDefault="00704678" w:rsidP="00704678">
      <w:pPr>
        <w:ind w:left="720"/>
        <w:jc w:val="center"/>
        <w:rPr>
          <w:b/>
          <w:sz w:val="28"/>
          <w:szCs w:val="28"/>
        </w:rPr>
      </w:pPr>
      <w:r w:rsidRPr="00C174F7">
        <w:rPr>
          <w:b/>
          <w:sz w:val="28"/>
          <w:szCs w:val="28"/>
        </w:rPr>
        <w:t>Правила безо</w:t>
      </w:r>
      <w:r>
        <w:rPr>
          <w:b/>
          <w:sz w:val="28"/>
          <w:szCs w:val="28"/>
        </w:rPr>
        <w:t xml:space="preserve">пасности людей на воде в </w:t>
      </w:r>
      <w:r w:rsidRPr="00C174F7">
        <w:rPr>
          <w:b/>
          <w:sz w:val="28"/>
          <w:szCs w:val="28"/>
        </w:rPr>
        <w:t>зимний период</w:t>
      </w:r>
    </w:p>
    <w:p w:rsidR="00704678" w:rsidRPr="007204A0" w:rsidRDefault="00704678" w:rsidP="00704678">
      <w:pPr>
        <w:ind w:left="720"/>
        <w:jc w:val="center"/>
        <w:rPr>
          <w:b/>
          <w:i/>
          <w:sz w:val="36"/>
          <w:szCs w:val="36"/>
        </w:rPr>
      </w:pPr>
      <w:r w:rsidRPr="007204A0">
        <w:rPr>
          <w:b/>
          <w:i/>
          <w:sz w:val="36"/>
          <w:szCs w:val="36"/>
        </w:rPr>
        <w:t>«Тонкий лед»</w:t>
      </w:r>
    </w:p>
    <w:p w:rsidR="00704678" w:rsidRPr="007204A0" w:rsidRDefault="00704678" w:rsidP="00704678">
      <w:pPr>
        <w:ind w:left="720"/>
        <w:rPr>
          <w:sz w:val="28"/>
          <w:szCs w:val="28"/>
        </w:rPr>
      </w:pPr>
      <w:r w:rsidRPr="007204A0">
        <w:rPr>
          <w:sz w:val="28"/>
          <w:szCs w:val="28"/>
        </w:rPr>
        <w:t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04678" w:rsidRPr="007204A0" w:rsidRDefault="00704678" w:rsidP="00704678">
      <w:pPr>
        <w:ind w:left="720"/>
        <w:rPr>
          <w:sz w:val="28"/>
          <w:szCs w:val="28"/>
        </w:rPr>
      </w:pPr>
      <w:r w:rsidRPr="007204A0">
        <w:rPr>
          <w:sz w:val="28"/>
          <w:szCs w:val="28"/>
        </w:rPr>
        <w:t xml:space="preserve">Осенний лед в период с ноября по </w:t>
      </w:r>
      <w:r>
        <w:rPr>
          <w:sz w:val="28"/>
          <w:szCs w:val="28"/>
        </w:rPr>
        <w:t>январь</w:t>
      </w:r>
      <w:r w:rsidRPr="007204A0">
        <w:rPr>
          <w:sz w:val="28"/>
          <w:szCs w:val="28"/>
        </w:rPr>
        <w:t xml:space="preserve">, то есть до наступления устойчивых морозов, непрочен. Скрепленный вечерним или ночным холодом, он еще способен выдерживать небольшую нагрузку, но днем, </w:t>
      </w:r>
      <w:r w:rsidRPr="007204A0">
        <w:rPr>
          <w:sz w:val="28"/>
          <w:szCs w:val="28"/>
        </w:rPr>
        <w:lastRenderedPageBreak/>
        <w:t>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704678" w:rsidRPr="007204A0" w:rsidRDefault="00704678" w:rsidP="00704678">
      <w:pPr>
        <w:ind w:left="720"/>
        <w:rPr>
          <w:sz w:val="28"/>
          <w:szCs w:val="28"/>
        </w:rPr>
      </w:pPr>
      <w:r w:rsidRPr="007204A0">
        <w:rPr>
          <w:sz w:val="28"/>
          <w:szCs w:val="28"/>
        </w:rPr>
        <w:t> </w:t>
      </w:r>
    </w:p>
    <w:p w:rsidR="00704678" w:rsidRPr="00772C70" w:rsidRDefault="00704678" w:rsidP="00704678">
      <w:pPr>
        <w:rPr>
          <w:b/>
          <w:sz w:val="28"/>
          <w:szCs w:val="28"/>
        </w:rPr>
      </w:pPr>
    </w:p>
    <w:p w:rsidR="00704678" w:rsidRPr="007204A0" w:rsidRDefault="00704678" w:rsidP="00704678">
      <w:pPr>
        <w:ind w:left="709"/>
        <w:rPr>
          <w:b/>
          <w:sz w:val="28"/>
          <w:szCs w:val="28"/>
        </w:rPr>
      </w:pPr>
      <w:r w:rsidRPr="007204A0">
        <w:rPr>
          <w:b/>
          <w:sz w:val="28"/>
          <w:szCs w:val="28"/>
        </w:rPr>
        <w:t>Правила поведения на льду:</w:t>
      </w:r>
    </w:p>
    <w:p w:rsidR="00704678" w:rsidRPr="007204A0" w:rsidRDefault="00704678" w:rsidP="00704678">
      <w:pPr>
        <w:ind w:left="709"/>
        <w:rPr>
          <w:sz w:val="28"/>
          <w:szCs w:val="28"/>
        </w:rPr>
      </w:pPr>
      <w:r w:rsidRPr="007204A0">
        <w:rPr>
          <w:sz w:val="28"/>
          <w:szCs w:val="28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04678" w:rsidRPr="007204A0" w:rsidRDefault="00704678" w:rsidP="00704678">
      <w:pPr>
        <w:ind w:left="709"/>
        <w:rPr>
          <w:sz w:val="28"/>
          <w:szCs w:val="28"/>
        </w:rPr>
      </w:pPr>
      <w:r w:rsidRPr="007204A0">
        <w:rPr>
          <w:sz w:val="28"/>
          <w:szCs w:val="28"/>
        </w:rPr>
        <w:t>2.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704678" w:rsidRPr="007204A0" w:rsidRDefault="00704678" w:rsidP="00704678">
      <w:pPr>
        <w:ind w:left="709"/>
        <w:rPr>
          <w:sz w:val="28"/>
          <w:szCs w:val="28"/>
        </w:rPr>
      </w:pPr>
      <w:r w:rsidRPr="007204A0">
        <w:rPr>
          <w:sz w:val="28"/>
          <w:szCs w:val="28"/>
        </w:rPr>
        <w:t>3.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704678" w:rsidRPr="007204A0" w:rsidRDefault="00704678" w:rsidP="00704678">
      <w:pPr>
        <w:ind w:left="709"/>
        <w:rPr>
          <w:sz w:val="28"/>
          <w:szCs w:val="28"/>
        </w:rPr>
      </w:pPr>
      <w:r w:rsidRPr="007204A0">
        <w:rPr>
          <w:sz w:val="28"/>
          <w:szCs w:val="28"/>
        </w:rPr>
        <w:t>4. Убедительная просьба родителям: не отпускайте детей на лед (на рыбалку, катание на лыжах и коньках) без присмотра.</w:t>
      </w:r>
    </w:p>
    <w:p w:rsidR="00704678" w:rsidRPr="007204A0" w:rsidRDefault="00704678" w:rsidP="00704678">
      <w:pPr>
        <w:ind w:left="709"/>
        <w:rPr>
          <w:sz w:val="28"/>
          <w:szCs w:val="28"/>
        </w:rPr>
      </w:pPr>
      <w:r w:rsidRPr="007204A0">
        <w:rPr>
          <w:sz w:val="28"/>
          <w:szCs w:val="28"/>
        </w:rPr>
        <w:t xml:space="preserve">5. Одна из самых частых причин трагедий на водоёмах </w:t>
      </w:r>
      <w:proofErr w:type="gramStart"/>
      <w:r w:rsidRPr="007204A0">
        <w:rPr>
          <w:sz w:val="28"/>
          <w:szCs w:val="28"/>
        </w:rPr>
        <w:t>-а</w:t>
      </w:r>
      <w:proofErr w:type="gramEnd"/>
      <w:r w:rsidRPr="007204A0">
        <w:rPr>
          <w:sz w:val="28"/>
          <w:szCs w:val="28"/>
        </w:rPr>
        <w:t>лкогольное опьянение. Люди неадекватно реагируют на опасность и в случае чрезвычайной ситуации становятся беспомощными.</w:t>
      </w:r>
    </w:p>
    <w:p w:rsidR="00704678" w:rsidRPr="00C0155F" w:rsidRDefault="00704678" w:rsidP="00FB4D9C">
      <w:pPr>
        <w:jc w:val="center"/>
        <w:rPr>
          <w:b/>
          <w:sz w:val="28"/>
          <w:szCs w:val="28"/>
        </w:rPr>
      </w:pPr>
    </w:p>
    <w:p w:rsidR="00FB4D9C" w:rsidRPr="00C0155F" w:rsidRDefault="00FB4D9C" w:rsidP="00C01DCD">
      <w:pPr>
        <w:pStyle w:val="style1"/>
        <w:spacing w:before="90" w:beforeAutospacing="0" w:after="90" w:afterAutospacing="0"/>
        <w:jc w:val="both"/>
      </w:pPr>
    </w:p>
    <w:p w:rsidR="00C01DCD" w:rsidRPr="00C0155F" w:rsidRDefault="00C01DCD" w:rsidP="00C01DCD"/>
    <w:p w:rsidR="001B31D6" w:rsidRPr="00C0155F" w:rsidRDefault="001B31D6" w:rsidP="001B31D6">
      <w:pPr>
        <w:ind w:left="709"/>
        <w:jc w:val="right"/>
        <w:rPr>
          <w:b/>
          <w:sz w:val="28"/>
          <w:szCs w:val="28"/>
        </w:rPr>
      </w:pPr>
      <w:r w:rsidRPr="00C0155F">
        <w:rPr>
          <w:b/>
          <w:sz w:val="28"/>
          <w:szCs w:val="28"/>
        </w:rPr>
        <w:t xml:space="preserve">Администрация </w:t>
      </w:r>
      <w:proofErr w:type="spellStart"/>
      <w:r w:rsidRPr="00C0155F">
        <w:rPr>
          <w:b/>
          <w:sz w:val="28"/>
          <w:szCs w:val="28"/>
        </w:rPr>
        <w:t>Большекирсановского</w:t>
      </w:r>
      <w:proofErr w:type="spellEnd"/>
      <w:r w:rsidRPr="00C0155F">
        <w:rPr>
          <w:b/>
          <w:sz w:val="28"/>
          <w:szCs w:val="28"/>
        </w:rPr>
        <w:t xml:space="preserve"> сельского поселения</w:t>
      </w:r>
    </w:p>
    <w:p w:rsidR="006A52A5" w:rsidRPr="00C0155F" w:rsidRDefault="006A52A5" w:rsidP="006A52A5"/>
    <w:p w:rsidR="006A52A5" w:rsidRPr="00C0155F" w:rsidRDefault="006A52A5" w:rsidP="006A52A5"/>
    <w:p w:rsidR="006A52A5" w:rsidRPr="00C0155F" w:rsidRDefault="006A52A5" w:rsidP="006A52A5"/>
    <w:p w:rsidR="006A52A5" w:rsidRPr="00C0155F" w:rsidRDefault="006A52A5" w:rsidP="006A52A5">
      <w:pPr>
        <w:ind w:firstLine="720"/>
        <w:rPr>
          <w:b/>
          <w:i/>
        </w:rPr>
      </w:pPr>
      <w:r w:rsidRPr="00C0155F">
        <w:rPr>
          <w:b/>
          <w:i/>
        </w:rPr>
        <w:t>Администрация сельского поселения выражает глубокое соболезнование родным и бл</w:t>
      </w:r>
      <w:r w:rsidR="00FB4D9C" w:rsidRPr="00C0155F">
        <w:rPr>
          <w:b/>
          <w:i/>
        </w:rPr>
        <w:t>изким  в связи со смертью в 2017</w:t>
      </w:r>
      <w:r w:rsidRPr="00C0155F">
        <w:rPr>
          <w:b/>
          <w:i/>
        </w:rPr>
        <w:t xml:space="preserve"> году: </w:t>
      </w:r>
      <w:r w:rsidR="005702A2" w:rsidRPr="00C0155F">
        <w:rPr>
          <w:b/>
          <w:i/>
        </w:rPr>
        <w:t>Левченко Николая Петровича, Медведевой Татьяны Петровны,</w:t>
      </w:r>
      <w:r w:rsidR="00E87FBB">
        <w:rPr>
          <w:b/>
          <w:i/>
        </w:rPr>
        <w:t xml:space="preserve"> Колесникова Петра Николаевича, Радченко Екатерины Никитичны.  </w:t>
      </w:r>
    </w:p>
    <w:p w:rsidR="006A52A5" w:rsidRPr="00C0155F" w:rsidRDefault="006A52A5" w:rsidP="006A52A5">
      <w:pPr>
        <w:ind w:left="720"/>
        <w:jc w:val="right"/>
        <w:rPr>
          <w:b/>
        </w:rPr>
      </w:pPr>
    </w:p>
    <w:p w:rsidR="006A52A5" w:rsidRPr="00C0155F" w:rsidRDefault="006A52A5" w:rsidP="006A52A5">
      <w:pPr>
        <w:autoSpaceDE w:val="0"/>
        <w:autoSpaceDN w:val="0"/>
        <w:adjustRightInd w:val="0"/>
        <w:jc w:val="both"/>
      </w:pPr>
    </w:p>
    <w:p w:rsidR="006A52A5" w:rsidRPr="00C0155F" w:rsidRDefault="006A52A5" w:rsidP="006A52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0155F">
        <w:rPr>
          <w:sz w:val="20"/>
          <w:szCs w:val="20"/>
        </w:rPr>
        <w:t xml:space="preserve">        «Вестник </w:t>
      </w:r>
      <w:proofErr w:type="spellStart"/>
      <w:r w:rsidRPr="00C0155F">
        <w:rPr>
          <w:sz w:val="20"/>
          <w:szCs w:val="20"/>
        </w:rPr>
        <w:t>Примиусья</w:t>
      </w:r>
      <w:proofErr w:type="spellEnd"/>
      <w:r w:rsidRPr="00C0155F">
        <w:rPr>
          <w:sz w:val="20"/>
          <w:szCs w:val="20"/>
        </w:rPr>
        <w:t xml:space="preserve">», ежемесячный информационный выпуск Администрации </w:t>
      </w:r>
      <w:proofErr w:type="spellStart"/>
      <w:r w:rsidRPr="00C0155F">
        <w:rPr>
          <w:sz w:val="20"/>
          <w:szCs w:val="20"/>
        </w:rPr>
        <w:t>Большекирсановского</w:t>
      </w:r>
      <w:proofErr w:type="spellEnd"/>
      <w:r w:rsidRPr="00C0155F">
        <w:rPr>
          <w:sz w:val="20"/>
          <w:szCs w:val="20"/>
        </w:rPr>
        <w:t xml:space="preserve"> сельского поселения.</w:t>
      </w:r>
    </w:p>
    <w:p w:rsidR="006A52A5" w:rsidRPr="00C0155F" w:rsidRDefault="006A52A5" w:rsidP="006A52A5">
      <w:pPr>
        <w:ind w:left="360"/>
        <w:rPr>
          <w:sz w:val="20"/>
          <w:szCs w:val="20"/>
        </w:rPr>
      </w:pPr>
      <w:r w:rsidRPr="00C0155F">
        <w:rPr>
          <w:sz w:val="20"/>
          <w:szCs w:val="20"/>
        </w:rPr>
        <w:t>Адрес: х</w:t>
      </w:r>
      <w:proofErr w:type="gramStart"/>
      <w:r w:rsidRPr="00C0155F">
        <w:rPr>
          <w:sz w:val="20"/>
          <w:szCs w:val="20"/>
        </w:rPr>
        <w:t>.Б</w:t>
      </w:r>
      <w:proofErr w:type="gramEnd"/>
      <w:r w:rsidRPr="00C0155F">
        <w:rPr>
          <w:sz w:val="20"/>
          <w:szCs w:val="20"/>
        </w:rPr>
        <w:t xml:space="preserve">ольшая </w:t>
      </w:r>
      <w:proofErr w:type="spellStart"/>
      <w:r w:rsidRPr="00C0155F">
        <w:rPr>
          <w:sz w:val="20"/>
          <w:szCs w:val="20"/>
        </w:rPr>
        <w:t>Кирсановка</w:t>
      </w:r>
      <w:proofErr w:type="spellEnd"/>
      <w:r w:rsidRPr="00C0155F">
        <w:rPr>
          <w:sz w:val="20"/>
          <w:szCs w:val="20"/>
        </w:rPr>
        <w:t xml:space="preserve">, </w:t>
      </w:r>
      <w:proofErr w:type="spellStart"/>
      <w:r w:rsidRPr="00C0155F">
        <w:rPr>
          <w:sz w:val="20"/>
          <w:szCs w:val="20"/>
        </w:rPr>
        <w:t>ул.Хайло</w:t>
      </w:r>
      <w:proofErr w:type="spellEnd"/>
      <w:r w:rsidRPr="00C0155F">
        <w:rPr>
          <w:sz w:val="20"/>
          <w:szCs w:val="20"/>
        </w:rPr>
        <w:t xml:space="preserve"> 117. Глава Администрации  </w:t>
      </w:r>
      <w:proofErr w:type="spellStart"/>
      <w:r w:rsidRPr="00C0155F">
        <w:rPr>
          <w:sz w:val="20"/>
          <w:szCs w:val="20"/>
        </w:rPr>
        <w:t>Большекирсановского</w:t>
      </w:r>
      <w:proofErr w:type="spellEnd"/>
      <w:r w:rsidRPr="00C0155F">
        <w:rPr>
          <w:sz w:val="20"/>
          <w:szCs w:val="20"/>
        </w:rPr>
        <w:t xml:space="preserve"> СП – Главный редакто</w:t>
      </w:r>
      <w:proofErr w:type="gramStart"/>
      <w:r w:rsidRPr="00C0155F">
        <w:rPr>
          <w:sz w:val="20"/>
          <w:szCs w:val="20"/>
        </w:rPr>
        <w:t>р-</w:t>
      </w:r>
      <w:proofErr w:type="gramEnd"/>
      <w:r w:rsidRPr="00C0155F">
        <w:rPr>
          <w:sz w:val="20"/>
          <w:szCs w:val="20"/>
        </w:rPr>
        <w:t xml:space="preserve"> Василенко Сергей Иванович</w:t>
      </w:r>
    </w:p>
    <w:p w:rsidR="006A52A5" w:rsidRPr="00C0155F" w:rsidRDefault="006A52A5" w:rsidP="006A52A5">
      <w:pPr>
        <w:ind w:left="360"/>
        <w:rPr>
          <w:sz w:val="20"/>
          <w:szCs w:val="20"/>
        </w:rPr>
      </w:pPr>
      <w:r w:rsidRPr="00C0155F">
        <w:rPr>
          <w:sz w:val="20"/>
          <w:szCs w:val="20"/>
        </w:rPr>
        <w:t xml:space="preserve">Выпуск за </w:t>
      </w:r>
      <w:r w:rsidR="00FB4D9C" w:rsidRPr="00C0155F">
        <w:rPr>
          <w:sz w:val="20"/>
          <w:szCs w:val="20"/>
        </w:rPr>
        <w:t>20.02.2017</w:t>
      </w:r>
      <w:r w:rsidRPr="00C0155F">
        <w:rPr>
          <w:sz w:val="20"/>
          <w:szCs w:val="20"/>
        </w:rPr>
        <w:t xml:space="preserve"> года.  Отпечатано в типографии, тираж 650 экз.,  заказ</w:t>
      </w:r>
      <w:proofErr w:type="gramStart"/>
      <w:r w:rsidRPr="00C0155F">
        <w:rPr>
          <w:sz w:val="20"/>
          <w:szCs w:val="20"/>
        </w:rPr>
        <w:t xml:space="preserve"> ,</w:t>
      </w:r>
      <w:proofErr w:type="gramEnd"/>
      <w:r w:rsidRPr="00C0155F">
        <w:rPr>
          <w:sz w:val="20"/>
          <w:szCs w:val="20"/>
        </w:rPr>
        <w:t xml:space="preserve"> Учредитель издания Администрация </w:t>
      </w:r>
      <w:proofErr w:type="spellStart"/>
      <w:r w:rsidRPr="00C0155F">
        <w:rPr>
          <w:sz w:val="20"/>
          <w:szCs w:val="20"/>
        </w:rPr>
        <w:t>Большекирсановского</w:t>
      </w:r>
      <w:proofErr w:type="spellEnd"/>
      <w:r w:rsidRPr="00C0155F">
        <w:rPr>
          <w:sz w:val="20"/>
          <w:szCs w:val="20"/>
        </w:rPr>
        <w:t xml:space="preserve"> сельского поселения. Цена - бесплатно.</w:t>
      </w:r>
    </w:p>
    <w:p w:rsidR="00EE0AA4" w:rsidRPr="00C0155F" w:rsidRDefault="00EE0AA4" w:rsidP="006A52A5"/>
    <w:sectPr w:rsidR="00EE0AA4" w:rsidRPr="00C0155F" w:rsidSect="00C0155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937"/>
    <w:multiLevelType w:val="multilevel"/>
    <w:tmpl w:val="A5B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80889"/>
    <w:multiLevelType w:val="hybridMultilevel"/>
    <w:tmpl w:val="4A34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2A5"/>
    <w:rsid w:val="00001BD0"/>
    <w:rsid w:val="0000791C"/>
    <w:rsid w:val="000725F9"/>
    <w:rsid w:val="000A49EC"/>
    <w:rsid w:val="000E7BF6"/>
    <w:rsid w:val="001055EA"/>
    <w:rsid w:val="00144E6E"/>
    <w:rsid w:val="001B31D6"/>
    <w:rsid w:val="00227722"/>
    <w:rsid w:val="002715A7"/>
    <w:rsid w:val="002D320D"/>
    <w:rsid w:val="00311B5C"/>
    <w:rsid w:val="00341455"/>
    <w:rsid w:val="00371CFD"/>
    <w:rsid w:val="003C0B8C"/>
    <w:rsid w:val="003C310A"/>
    <w:rsid w:val="00406249"/>
    <w:rsid w:val="00482C32"/>
    <w:rsid w:val="00523987"/>
    <w:rsid w:val="00535B73"/>
    <w:rsid w:val="005702A2"/>
    <w:rsid w:val="00636561"/>
    <w:rsid w:val="00676D31"/>
    <w:rsid w:val="006A52A5"/>
    <w:rsid w:val="00704678"/>
    <w:rsid w:val="007556CC"/>
    <w:rsid w:val="00811287"/>
    <w:rsid w:val="00811389"/>
    <w:rsid w:val="00823175"/>
    <w:rsid w:val="008C1B8E"/>
    <w:rsid w:val="009D0F22"/>
    <w:rsid w:val="00A428DD"/>
    <w:rsid w:val="00A47372"/>
    <w:rsid w:val="00A80A75"/>
    <w:rsid w:val="00A94D27"/>
    <w:rsid w:val="00AC41FD"/>
    <w:rsid w:val="00B20DE7"/>
    <w:rsid w:val="00B33F34"/>
    <w:rsid w:val="00B81819"/>
    <w:rsid w:val="00B85A97"/>
    <w:rsid w:val="00BC795C"/>
    <w:rsid w:val="00C0155F"/>
    <w:rsid w:val="00C01DCD"/>
    <w:rsid w:val="00C04088"/>
    <w:rsid w:val="00C606E8"/>
    <w:rsid w:val="00C837FF"/>
    <w:rsid w:val="00C91ED9"/>
    <w:rsid w:val="00CA53A7"/>
    <w:rsid w:val="00CB290B"/>
    <w:rsid w:val="00CB7993"/>
    <w:rsid w:val="00CC5941"/>
    <w:rsid w:val="00D7128E"/>
    <w:rsid w:val="00D72DDE"/>
    <w:rsid w:val="00D830F1"/>
    <w:rsid w:val="00D9113B"/>
    <w:rsid w:val="00D95C02"/>
    <w:rsid w:val="00E2027D"/>
    <w:rsid w:val="00E22B03"/>
    <w:rsid w:val="00E770F0"/>
    <w:rsid w:val="00E87FBB"/>
    <w:rsid w:val="00EB029B"/>
    <w:rsid w:val="00EE0AA4"/>
    <w:rsid w:val="00F14FDF"/>
    <w:rsid w:val="00F43798"/>
    <w:rsid w:val="00FA6B00"/>
    <w:rsid w:val="00FB1797"/>
    <w:rsid w:val="00FB4D9C"/>
    <w:rsid w:val="00FC371F"/>
    <w:rsid w:val="00FD0209"/>
    <w:rsid w:val="00FD3F5F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90B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a5">
    <w:name w:val="No Spacing"/>
    <w:uiPriority w:val="1"/>
    <w:qFormat/>
    <w:rsid w:val="00406249"/>
    <w:pPr>
      <w:spacing w:after="0" w:line="240" w:lineRule="auto"/>
    </w:pPr>
  </w:style>
  <w:style w:type="paragraph" w:customStyle="1" w:styleId="sfst">
    <w:name w:val="sfst"/>
    <w:basedOn w:val="a"/>
    <w:rsid w:val="007556CC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2D320D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D320D"/>
    <w:pPr>
      <w:ind w:right="425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0E7BF6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E7BF6"/>
    <w:rPr>
      <w:b/>
      <w:bCs/>
    </w:rPr>
  </w:style>
  <w:style w:type="paragraph" w:customStyle="1" w:styleId="Style10">
    <w:name w:val="Style10"/>
    <w:basedOn w:val="a"/>
    <w:uiPriority w:val="99"/>
    <w:rsid w:val="001B31D6"/>
    <w:pPr>
      <w:widowControl w:val="0"/>
      <w:autoSpaceDE w:val="0"/>
      <w:autoSpaceDN w:val="0"/>
      <w:adjustRightInd w:val="0"/>
      <w:spacing w:line="274" w:lineRule="exact"/>
      <w:ind w:firstLine="1747"/>
    </w:pPr>
  </w:style>
  <w:style w:type="character" w:customStyle="1" w:styleId="FontStyle16">
    <w:name w:val="Font Style16"/>
    <w:uiPriority w:val="99"/>
    <w:rsid w:val="001B31D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482C32"/>
  </w:style>
  <w:style w:type="character" w:styleId="aa">
    <w:name w:val="Emphasis"/>
    <w:basedOn w:val="a0"/>
    <w:uiPriority w:val="20"/>
    <w:qFormat/>
    <w:rsid w:val="00482C3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715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15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normal0">
    <w:name w:val="msonormal"/>
    <w:basedOn w:val="a0"/>
    <w:rsid w:val="00C01DCD"/>
  </w:style>
  <w:style w:type="paragraph" w:customStyle="1" w:styleId="style1">
    <w:name w:val="style1"/>
    <w:basedOn w:val="a"/>
    <w:rsid w:val="00C01D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2017-02-15T05:20:00Z</cp:lastPrinted>
  <dcterms:created xsi:type="dcterms:W3CDTF">2016-12-21T10:27:00Z</dcterms:created>
  <dcterms:modified xsi:type="dcterms:W3CDTF">2019-01-29T12:07:00Z</dcterms:modified>
</cp:coreProperties>
</file>